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AB" w:rsidRPr="00147B30" w:rsidRDefault="00025CAB" w:rsidP="00D646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025CAB" w:rsidRPr="00D3329B" w:rsidRDefault="00025CAB" w:rsidP="00D646F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025CAB" w:rsidRPr="00853308" w:rsidRDefault="00025CAB" w:rsidP="00D646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25CAB" w:rsidRPr="00792E85" w:rsidRDefault="00025CAB" w:rsidP="00D646FC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025CAB" w:rsidRPr="00556394" w:rsidRDefault="00025CAB" w:rsidP="00D646FC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новембар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025CAB" w:rsidRPr="00792E85" w:rsidRDefault="00025CAB" w:rsidP="00D646F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025CAB" w:rsidRPr="00792E85" w:rsidRDefault="00025CAB" w:rsidP="00D646F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025CAB" w:rsidRPr="004F0E24" w:rsidTr="00D3329B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Pr="00582BEB" w:rsidRDefault="00025CAB" w:rsidP="00582BE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25CAB" w:rsidRPr="00320424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025CAB" w:rsidRPr="004F0E24" w:rsidTr="00D3329B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25CAB" w:rsidRPr="00C355F9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25CAB" w:rsidRPr="00C355F9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СТАНОВНИШТВО</w:t>
            </w:r>
          </w:p>
        </w:tc>
        <w:tc>
          <w:tcPr>
            <w:tcW w:w="567" w:type="dxa"/>
          </w:tcPr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25CAB" w:rsidRPr="00C355F9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126" w:type="dxa"/>
          </w:tcPr>
          <w:p w:rsidR="00025CAB" w:rsidRPr="00EA6DF2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Становништво света у прошлости и данас   </w:t>
            </w:r>
          </w:p>
        </w:tc>
        <w:tc>
          <w:tcPr>
            <w:tcW w:w="1019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025CAB" w:rsidRPr="008C5983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5983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индивидуални, рад у пару</w:t>
            </w:r>
          </w:p>
        </w:tc>
        <w:tc>
          <w:tcPr>
            <w:tcW w:w="1170" w:type="dxa"/>
          </w:tcPr>
          <w:p w:rsidR="00025CAB" w:rsidRPr="008C5983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5983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рад на тексту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4F0F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025CAB" w:rsidRPr="00336905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пски језик,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сторија, математика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C06A6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025CAB" w:rsidRDefault="00025CAB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9C06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доводи у везу размештај светског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</w:t>
            </w:r>
          </w:p>
          <w:p w:rsidR="00025CAB" w:rsidRPr="00E03FAE" w:rsidRDefault="00025CAB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становништва са природним карак</w:t>
            </w:r>
            <w:r w:rsidRPr="00193DC7">
              <w:rPr>
                <w:rFonts w:ascii="Times New Roman" w:hAnsi="Times New Roman"/>
                <w:sz w:val="20"/>
                <w:szCs w:val="20"/>
                <w:lang w:val="ru-RU"/>
              </w:rPr>
              <w:t>теристикама прос</w:t>
            </w:r>
            <w:r w:rsidRPr="00ED7516">
              <w:rPr>
                <w:rFonts w:ascii="Times New Roman" w:hAnsi="Times New Roman"/>
                <w:sz w:val="20"/>
                <w:szCs w:val="20"/>
                <w:lang w:val="ru-RU"/>
              </w:rPr>
              <w:t>тора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демографија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изводи закључак које области географије проучава демограф</w:t>
            </w:r>
            <w:r>
              <w:rPr>
                <w:color w:val="1F1E21"/>
                <w:sz w:val="20"/>
                <w:szCs w:val="20"/>
                <w:lang w:val="ru-RU"/>
              </w:rPr>
              <w:t>ија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густине насељености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зна да израчуна густину насељености на конкретном примеру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екумене и анекумене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разуме разлику између екумене и анекумене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уме да покаже на карти области које су екумена или анекумена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броја становника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 w:rsidRPr="00ED7516">
              <w:rPr>
                <w:color w:val="1F1E21"/>
                <w:sz w:val="20"/>
                <w:szCs w:val="20"/>
                <w:lang w:val="ru-RU"/>
              </w:rPr>
              <w:t xml:space="preserve">на графикону анализира број становника 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попис становништва</w:t>
            </w:r>
          </w:p>
          <w:p w:rsidR="00025CAB" w:rsidRPr="00340FF5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-научено градиво примењује у пракси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b/>
                <w:sz w:val="20"/>
                <w:szCs w:val="20"/>
                <w:lang w:val="ru-RU"/>
              </w:rPr>
            </w:pPr>
          </w:p>
        </w:tc>
      </w:tr>
      <w:tr w:rsidR="00025CAB" w:rsidRPr="004F0E24" w:rsidTr="00D3329B">
        <w:trPr>
          <w:cantSplit/>
          <w:trHeight w:val="1020"/>
        </w:trPr>
        <w:tc>
          <w:tcPr>
            <w:tcW w:w="567" w:type="dxa"/>
            <w:vMerge/>
          </w:tcPr>
          <w:p w:rsidR="00025CAB" w:rsidRPr="00C355F9" w:rsidRDefault="00025CAB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025CAB" w:rsidRPr="00C355F9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25CAB" w:rsidRPr="00C355F9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126" w:type="dxa"/>
          </w:tcPr>
          <w:p w:rsidR="00025CAB" w:rsidRPr="00EA6DF2" w:rsidRDefault="00025CAB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Промена броја становника   </w:t>
            </w:r>
          </w:p>
        </w:tc>
        <w:tc>
          <w:tcPr>
            <w:tcW w:w="1019" w:type="dxa"/>
          </w:tcPr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025CAB" w:rsidRPr="003102D9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метода рада на тексту, илустративно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демонтрациона</w:t>
            </w:r>
          </w:p>
        </w:tc>
        <w:tc>
          <w:tcPr>
            <w:tcW w:w="1260" w:type="dxa"/>
          </w:tcPr>
          <w:p w:rsidR="00025CAB" w:rsidRPr="003D5091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света, панои ученика</w:t>
            </w:r>
          </w:p>
        </w:tc>
        <w:tc>
          <w:tcPr>
            <w:tcW w:w="1300" w:type="dxa"/>
          </w:tcPr>
          <w:p w:rsidR="00025CAB" w:rsidRPr="00F97816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25CAB" w:rsidRPr="00336905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  <w:r>
              <w:rPr>
                <w:rFonts w:ascii="Times New Roman" w:hAnsi="Times New Roman"/>
                <w:sz w:val="20"/>
                <w:szCs w:val="20"/>
              </w:rPr>
              <w:t>, математика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појмове наталитет, морталитет, природни прираштај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-наводи примере различитих вредности наталитета и морталитета у различитим деловима света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-израчунава на различитим примерима земаља природни прираштај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-упоређује природни прираштај наше, са осталим земљама света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миграције, емиграциије и имиграције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разлику између емиграције и имиграцијие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-покаже земље где су се/где се обављају интензивне миграције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-коментарише и дискутује о главним узроцима миграција у свету и нашој земљи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-анализира графиконе и објашњава миграциона кретања представљена на њима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научено градиво примењује у пракси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5CAB" w:rsidRPr="004F0E24" w:rsidTr="00D3329B">
        <w:trPr>
          <w:cantSplit/>
          <w:trHeight w:val="1020"/>
        </w:trPr>
        <w:tc>
          <w:tcPr>
            <w:tcW w:w="567" w:type="dxa"/>
            <w:vMerge/>
          </w:tcPr>
          <w:p w:rsidR="00025CAB" w:rsidRPr="001E4499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025CAB" w:rsidRPr="00C355F9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25CAB" w:rsidRPr="00743976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21.</w:t>
            </w:r>
          </w:p>
        </w:tc>
        <w:tc>
          <w:tcPr>
            <w:tcW w:w="2126" w:type="dxa"/>
          </w:tcPr>
          <w:p w:rsidR="00025CAB" w:rsidRPr="00EA6DF2" w:rsidRDefault="00025CAB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Становништво света и промена броја становника   </w:t>
            </w:r>
          </w:p>
        </w:tc>
        <w:tc>
          <w:tcPr>
            <w:tcW w:w="1019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025CAB" w:rsidRPr="00CF5D3F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F5D3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групни</w:t>
            </w:r>
          </w:p>
        </w:tc>
        <w:tc>
          <w:tcPr>
            <w:tcW w:w="1170" w:type="dxa"/>
          </w:tcPr>
          <w:p w:rsidR="00025CAB" w:rsidRPr="00CF5D3F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F5D3F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F5D3F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025CAB" w:rsidRPr="00CF5D3F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F5D3F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света, пано ученика</w:t>
            </w:r>
          </w:p>
        </w:tc>
        <w:tc>
          <w:tcPr>
            <w:tcW w:w="1300" w:type="dxa"/>
          </w:tcPr>
          <w:p w:rsidR="00025CAB" w:rsidRPr="00F97816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025CAB" w:rsidRPr="00175DFA" w:rsidRDefault="00025CAB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D1F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C06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доводи у везу размештај светског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становништва са природним карак</w:t>
            </w:r>
            <w:r w:rsidRPr="00C72DC3">
              <w:rPr>
                <w:rFonts w:ascii="Times New Roman" w:hAnsi="Times New Roman"/>
                <w:sz w:val="20"/>
                <w:szCs w:val="20"/>
                <w:lang w:val="ru-RU"/>
              </w:rPr>
              <w:t>теристикама простора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изводи закључак које области географије проучава демограф</w:t>
            </w:r>
            <w:r>
              <w:rPr>
                <w:color w:val="1F1E21"/>
                <w:sz w:val="20"/>
                <w:szCs w:val="20"/>
                <w:lang w:val="ru-RU"/>
              </w:rPr>
              <w:t>ија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густине насељености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 w:rsidRPr="00ED7516">
              <w:rPr>
                <w:color w:val="1F1E21"/>
                <w:sz w:val="20"/>
                <w:szCs w:val="20"/>
                <w:lang w:val="ru-RU"/>
              </w:rPr>
              <w:t>зна да израчуна густину насељености на конкретном примеру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разуме разлику између екумене и анекумене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 w:rsidRPr="00ED7516">
              <w:rPr>
                <w:color w:val="1F1E21"/>
                <w:sz w:val="20"/>
                <w:szCs w:val="20"/>
                <w:lang w:val="ru-RU"/>
              </w:rPr>
              <w:t xml:space="preserve">на графикону анализира број становника 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попис становништва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уме да покаже на карти области које су екумена или анекумена</w:t>
            </w:r>
          </w:p>
          <w:p w:rsidR="00025CAB" w:rsidRPr="00ED7516" w:rsidRDefault="00025CAB" w:rsidP="00EE2370">
            <w:pPr>
              <w:pStyle w:val="osnovni-txt"/>
              <w:spacing w:before="0" w:beforeAutospacing="0" w:after="54" w:afterAutospacing="0"/>
              <w:rPr>
                <w:color w:val="1F1E21"/>
                <w:sz w:val="20"/>
                <w:szCs w:val="20"/>
                <w:lang w:val="ru-RU"/>
              </w:rPr>
            </w:pPr>
            <w:r>
              <w:rPr>
                <w:color w:val="1F1E21"/>
                <w:sz w:val="20"/>
                <w:szCs w:val="20"/>
                <w:lang w:val="ru-RU"/>
              </w:rPr>
              <w:t>-</w:t>
            </w:r>
            <w:r w:rsidRPr="00ED7516">
              <w:rPr>
                <w:color w:val="1F1E21"/>
                <w:sz w:val="20"/>
                <w:szCs w:val="20"/>
                <w:lang w:val="ru-RU"/>
              </w:rPr>
              <w:t>објасни појам броја становника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појмове наталитет, морталитет, природни прираштај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-наводи примере различитих вредности наталитета и морталитета у различитим деловима света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-зрачунава на различитим примерима земаља природни прираштај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разлику између емиграције и имиграцијие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-покаже земље где су се/где се обављају интензивне миграције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-коментарише и дискутује о главним узроцима миграција у свету и нашој земљи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научено градиво примењује у пракси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  <w:p w:rsidR="00025CAB" w:rsidRPr="00C72DC3" w:rsidRDefault="00025CAB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CAB" w:rsidRPr="004F0E24" w:rsidTr="00D3329B">
        <w:trPr>
          <w:cantSplit/>
          <w:trHeight w:val="1020"/>
        </w:trPr>
        <w:tc>
          <w:tcPr>
            <w:tcW w:w="567" w:type="dxa"/>
            <w:vMerge/>
          </w:tcPr>
          <w:p w:rsidR="00025CAB" w:rsidRPr="00C355F9" w:rsidRDefault="00025CAB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22.</w:t>
            </w:r>
          </w:p>
        </w:tc>
        <w:tc>
          <w:tcPr>
            <w:tcW w:w="2126" w:type="dxa"/>
          </w:tcPr>
          <w:p w:rsidR="00025CAB" w:rsidRPr="00EA6DF2" w:rsidRDefault="00025CAB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Структура становништва   </w:t>
            </w:r>
          </w:p>
        </w:tc>
        <w:tc>
          <w:tcPr>
            <w:tcW w:w="1019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17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Дијалошка, 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метода рада на тексту, илустративно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демонтрациона</w:t>
            </w:r>
          </w:p>
        </w:tc>
        <w:tc>
          <w:tcPr>
            <w:tcW w:w="1260" w:type="dxa"/>
          </w:tcPr>
          <w:p w:rsidR="00025CAB" w:rsidRPr="002644DC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4D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025CAB" w:rsidRPr="00F97816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025CAB" w:rsidRPr="004707C2" w:rsidRDefault="00025CAB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-објасни појам структуре становништва                   -објасни биолошку структуру становништва     -анализира графиконе на којима је приказана биолошка структура становништва                             -уочи разлоге због којих се на различитим територијама мења биолошка структура становништва                                                                  -објасни појам активног становништва и уочава у којим је земљама најбројније                                   објасни образовну структуру становништва                 -анализира графиконе на којима је приказана образовна структура становништва                                       -уочи разлоге због којих се на различитим територијама мења образовна структура становништва                                                                    -научено градиво примењује у пракси                                     -активно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</w:tc>
      </w:tr>
      <w:tr w:rsidR="00025CAB" w:rsidRPr="004F0E24" w:rsidTr="00D3329B">
        <w:trPr>
          <w:cantSplit/>
          <w:trHeight w:val="93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5CAB" w:rsidRPr="001E4499" w:rsidRDefault="00025CAB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25CAB" w:rsidRPr="00C355F9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23.</w:t>
            </w:r>
          </w:p>
        </w:tc>
        <w:tc>
          <w:tcPr>
            <w:tcW w:w="2126" w:type="dxa"/>
          </w:tcPr>
          <w:p w:rsidR="00025CAB" w:rsidRPr="00EA6DF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Структура становништва   </w:t>
            </w:r>
          </w:p>
        </w:tc>
        <w:tc>
          <w:tcPr>
            <w:tcW w:w="1019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Дијалошка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демонтрациона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4D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неме карте</w:t>
            </w:r>
          </w:p>
        </w:tc>
        <w:tc>
          <w:tcPr>
            <w:tcW w:w="1300" w:type="dxa"/>
          </w:tcPr>
          <w:p w:rsidR="00025CAB" w:rsidRPr="00F97816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025CAB" w:rsidRPr="00154FF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CAB" w:rsidRPr="004F0E24" w:rsidTr="00D3329B">
        <w:trPr>
          <w:cantSplit/>
          <w:trHeight w:val="97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25CAB" w:rsidRPr="001E4499" w:rsidRDefault="00025CAB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025CAB" w:rsidRPr="00C355F9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25CAB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25CAB" w:rsidRPr="00EA6DF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Структура светског становништва: расе и народи   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25CAB" w:rsidRPr="0078541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5412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индивидуални, рад у пару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Дијалошка, 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метода рада на тексту, илустративно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демонтрациона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4D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карта Европе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025CAB" w:rsidRPr="00F97816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025CAB" w:rsidRPr="00070DC4" w:rsidRDefault="00025CAB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расну структуру становништва                               -уочи разлоге због којих се на различитим територијама мења расна структура становништва                                                                            -објасни и разуме утицај природне средине на формирање различитих раса људи                           разуме да су људи различитих раса равноправни                                                                    -објасни појама народа и националне свести                  разликује врсте народа и врши њихову поделу                      повезује територије са народима који на њима живе                                                                                 -објасни поделу народа према језичкој сличности                                                                                -разврста језике у језичке породице                                           објасни националну структуру становништва Србије                                                                                              -наведе националне мањине које живе у Србији                                                                    -</w:t>
            </w:r>
            <w:r w:rsidRPr="0088722F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анализира различита обележја светског становништва и развија</w:t>
            </w:r>
            <w:r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 xml:space="preserve"> </w:t>
            </w:r>
            <w:r w:rsidRPr="0088722F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свест о солидарности између припадника различитих социјалних,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ED7516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етничких и културних група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-научено градиво примењује у пракси                         -активно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учествује  у дискусији на часу</w:t>
            </w:r>
          </w:p>
        </w:tc>
      </w:tr>
      <w:tr w:rsidR="00025CAB" w:rsidRPr="004F0E24" w:rsidTr="00D3329B">
        <w:trPr>
          <w:cantSplit/>
          <w:trHeight w:val="937"/>
        </w:trPr>
        <w:tc>
          <w:tcPr>
            <w:tcW w:w="567" w:type="dxa"/>
            <w:vMerge/>
          </w:tcPr>
          <w:p w:rsidR="00025CAB" w:rsidRPr="001E4499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025CAB" w:rsidRPr="00C355F9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25CAB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25.</w:t>
            </w:r>
          </w:p>
        </w:tc>
        <w:tc>
          <w:tcPr>
            <w:tcW w:w="2126" w:type="dxa"/>
          </w:tcPr>
          <w:p w:rsidR="00025CAB" w:rsidRPr="00EA6DF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Структура светског становништва: расе и народи   </w:t>
            </w:r>
          </w:p>
        </w:tc>
        <w:tc>
          <w:tcPr>
            <w:tcW w:w="1019" w:type="dxa"/>
          </w:tcPr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Дијалошка </w:t>
            </w:r>
            <w:r w:rsidRPr="003102D9">
              <w:rPr>
                <w:rFonts w:ascii="Times New Roman" w:hAnsi="Times New Roman"/>
                <w:sz w:val="20"/>
                <w:szCs w:val="20"/>
                <w:lang w:val="ru-RU"/>
              </w:rPr>
              <w:t>метода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Карта света,панои ученика</w:t>
            </w:r>
          </w:p>
        </w:tc>
        <w:tc>
          <w:tcPr>
            <w:tcW w:w="1300" w:type="dxa"/>
          </w:tcPr>
          <w:p w:rsidR="00025CAB" w:rsidRPr="00F97816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025CAB" w:rsidRPr="00154FF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CAB" w:rsidRPr="004F0E24" w:rsidTr="00D3329B">
        <w:trPr>
          <w:cantSplit/>
          <w:trHeight w:val="937"/>
        </w:trPr>
        <w:tc>
          <w:tcPr>
            <w:tcW w:w="567" w:type="dxa"/>
            <w:vMerge/>
          </w:tcPr>
          <w:p w:rsidR="00025CAB" w:rsidRPr="001E4499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025CAB" w:rsidRPr="00C355F9" w:rsidRDefault="00025CAB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25CAB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25CAB" w:rsidRPr="003B3592" w:rsidRDefault="00025CAB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26.</w:t>
            </w:r>
          </w:p>
        </w:tc>
        <w:tc>
          <w:tcPr>
            <w:tcW w:w="2126" w:type="dxa"/>
          </w:tcPr>
          <w:p w:rsidR="00025CAB" w:rsidRPr="00EA6DF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Структура светског становништва: религија   </w:t>
            </w:r>
          </w:p>
        </w:tc>
        <w:tc>
          <w:tcPr>
            <w:tcW w:w="1019" w:type="dxa"/>
          </w:tcPr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5412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025CAB" w:rsidRPr="00244CFD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44CFD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метода писаних радова</w:t>
            </w:r>
          </w:p>
        </w:tc>
        <w:tc>
          <w:tcPr>
            <w:tcW w:w="1260" w:type="dxa"/>
          </w:tcPr>
          <w:p w:rsidR="00025CAB" w:rsidRPr="003B3592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644D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025CAB" w:rsidRPr="00F97816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25CAB" w:rsidRDefault="00025CAB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веронаука,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025CAB" w:rsidRPr="00070DC4" w:rsidRDefault="00025CAB" w:rsidP="00EE237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религијску структуру становништва   -уочи распрострањеност религија на карти света                                                                                             -објсни утицај неких религија на начин живота људи                                                                                         -објасни настанак хришћанства, ислама, будизма                                                                                                         -објасни појам атеиста                                                                                  активно учествује у раду на часу                                                                   -објасни религиијску структуру Србије                              -</w:t>
            </w:r>
            <w:r w:rsidRPr="0088722F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анализира различита обележја светског становништва и развија</w:t>
            </w:r>
            <w:r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 xml:space="preserve"> </w:t>
            </w:r>
            <w:r w:rsidRPr="0088722F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свест о солидарности између припадника различитих социјалних,</w:t>
            </w:r>
            <w:r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 xml:space="preserve"> </w:t>
            </w:r>
            <w:r w:rsidRPr="00070DC4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етничких и културних група</w:t>
            </w:r>
          </w:p>
        </w:tc>
      </w:tr>
    </w:tbl>
    <w:p w:rsidR="00025CAB" w:rsidRDefault="00025CAB" w:rsidP="00D646F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025CAB" w:rsidRDefault="00025CAB" w:rsidP="00D646F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025CAB" w:rsidRDefault="00025CAB" w:rsidP="00D646F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25CAB" w:rsidRPr="00556394" w:rsidRDefault="00025CAB" w:rsidP="00D646F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025CAB" w:rsidRDefault="00025CAB"/>
    <w:sectPr w:rsidR="00025CAB" w:rsidSect="00D646F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6FC"/>
    <w:rsid w:val="00025CAB"/>
    <w:rsid w:val="00070DC4"/>
    <w:rsid w:val="000B5467"/>
    <w:rsid w:val="000F4678"/>
    <w:rsid w:val="00147B30"/>
    <w:rsid w:val="00154FF2"/>
    <w:rsid w:val="00175DFA"/>
    <w:rsid w:val="00193DC7"/>
    <w:rsid w:val="001D0F68"/>
    <w:rsid w:val="001E4499"/>
    <w:rsid w:val="00244CFD"/>
    <w:rsid w:val="00246E96"/>
    <w:rsid w:val="002644DC"/>
    <w:rsid w:val="00274BBF"/>
    <w:rsid w:val="002E4B82"/>
    <w:rsid w:val="003102D9"/>
    <w:rsid w:val="00320424"/>
    <w:rsid w:val="00336905"/>
    <w:rsid w:val="00340FF5"/>
    <w:rsid w:val="00361E50"/>
    <w:rsid w:val="003B0EA1"/>
    <w:rsid w:val="003B3592"/>
    <w:rsid w:val="003D5091"/>
    <w:rsid w:val="004707C2"/>
    <w:rsid w:val="004B1FDE"/>
    <w:rsid w:val="004F0E24"/>
    <w:rsid w:val="00517C67"/>
    <w:rsid w:val="00556394"/>
    <w:rsid w:val="00582BEB"/>
    <w:rsid w:val="006D1FE6"/>
    <w:rsid w:val="00743976"/>
    <w:rsid w:val="00785412"/>
    <w:rsid w:val="007870FD"/>
    <w:rsid w:val="00792E85"/>
    <w:rsid w:val="008526F0"/>
    <w:rsid w:val="00853308"/>
    <w:rsid w:val="0086573D"/>
    <w:rsid w:val="0088722F"/>
    <w:rsid w:val="008C5983"/>
    <w:rsid w:val="009C06A6"/>
    <w:rsid w:val="00B13B09"/>
    <w:rsid w:val="00BD00B4"/>
    <w:rsid w:val="00C11411"/>
    <w:rsid w:val="00C355F9"/>
    <w:rsid w:val="00C72DC3"/>
    <w:rsid w:val="00CF5D3F"/>
    <w:rsid w:val="00D14F0F"/>
    <w:rsid w:val="00D3329B"/>
    <w:rsid w:val="00D646FC"/>
    <w:rsid w:val="00DD34FE"/>
    <w:rsid w:val="00E03FAE"/>
    <w:rsid w:val="00EA6DF2"/>
    <w:rsid w:val="00ED7516"/>
    <w:rsid w:val="00EE2370"/>
    <w:rsid w:val="00F97816"/>
    <w:rsid w:val="00FA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6F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snovni-txt">
    <w:name w:val="osnovni-txt"/>
    <w:basedOn w:val="Normal"/>
    <w:uiPriority w:val="99"/>
    <w:rsid w:val="00D646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1369</Words>
  <Characters>7809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6</cp:revision>
  <dcterms:created xsi:type="dcterms:W3CDTF">2019-08-11T21:34:00Z</dcterms:created>
  <dcterms:modified xsi:type="dcterms:W3CDTF">2019-09-24T08:00:00Z</dcterms:modified>
</cp:coreProperties>
</file>