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157"/>
        <w:gridCol w:w="3854"/>
        <w:gridCol w:w="1713"/>
        <w:gridCol w:w="2052"/>
      </w:tblGrid>
      <w:tr w:rsidR="00832D1E" w:rsidRPr="00832D1E" w:rsidTr="0035765D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675C48" w:rsidRDefault="00832D1E" w:rsidP="006605DF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="00114D9E" w:rsidRPr="0066691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="00F82B8A" w:rsidRPr="0066691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="006E00C9" w:rsidRPr="0066691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1</w:t>
            </w:r>
            <w:r w:rsidR="00666917" w:rsidRPr="0066691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29−131.</w:t>
            </w:r>
          </w:p>
        </w:tc>
      </w:tr>
      <w:tr w:rsidR="007C0CF5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0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Српски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језик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књижевност</w:t>
            </w:r>
            <w:proofErr w:type="spellEnd"/>
          </w:p>
        </w:tc>
        <w:tc>
          <w:tcPr>
            <w:tcW w:w="174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2D1E" w:rsidRPr="00832D1E" w:rsidRDefault="009A6DC0" w:rsidP="00832D1E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четврт</w:t>
            </w:r>
            <w:r w:rsidR="00832D1E" w:rsidRPr="00832D1E">
              <w:rPr>
                <w:rFonts w:ascii="Times New Roman" w:eastAsia="Times New Roman" w:hAnsi="Times New Roman" w:cs="Times New Roman"/>
                <w:b/>
                <w:bCs/>
              </w:rPr>
              <w:t>и</w:t>
            </w:r>
            <w:proofErr w:type="spellEnd"/>
          </w:p>
        </w:tc>
        <w:tc>
          <w:tcPr>
            <w:tcW w:w="2125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7C0CF5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B762B6" w:rsidRDefault="00B762B6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Књижевност</w:t>
            </w:r>
            <w:proofErr w:type="spellEnd"/>
          </w:p>
        </w:tc>
      </w:tr>
      <w:tr w:rsidR="007C0CF5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B55CE6" w:rsidRDefault="00495A5E" w:rsidP="00EE7C0F">
            <w:pPr>
              <w:contextualSpacing/>
              <w:rPr>
                <w:rFonts w:ascii="Times New Roman" w:hAnsi="Times New Roman"/>
                <w:i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</w:t>
            </w:r>
            <w:proofErr w:type="spellStart"/>
            <w:r w:rsidR="005747DB" w:rsidRPr="00B55CE6">
              <w:rPr>
                <w:rFonts w:ascii="Times New Roman" w:hAnsi="Times New Roman"/>
                <w:sz w:val="24"/>
                <w:szCs w:val="24"/>
              </w:rPr>
              <w:t>Александар</w:t>
            </w:r>
            <w:proofErr w:type="spellEnd"/>
            <w:r w:rsidR="005747DB" w:rsidRPr="00B55C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747DB" w:rsidRPr="00B55CE6">
              <w:rPr>
                <w:rFonts w:ascii="Times New Roman" w:hAnsi="Times New Roman"/>
                <w:sz w:val="24"/>
                <w:szCs w:val="24"/>
              </w:rPr>
              <w:t>Поповић</w:t>
            </w:r>
            <w:proofErr w:type="spellEnd"/>
            <w:r w:rsidR="005747DB" w:rsidRPr="00B55CE6">
              <w:rPr>
                <w:rFonts w:ascii="Times New Roman" w:hAnsi="Times New Roman"/>
                <w:sz w:val="24"/>
                <w:szCs w:val="24"/>
              </w:rPr>
              <w:t>,</w:t>
            </w:r>
            <w:r w:rsidR="005747DB" w:rsidRPr="00B55CE6">
              <w:rPr>
                <w:sz w:val="24"/>
                <w:szCs w:val="24"/>
              </w:rPr>
              <w:t xml:space="preserve"> </w:t>
            </w:r>
            <w:r w:rsidR="005747DB" w:rsidRPr="00B55CE6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Развојни пут Боре Шнајдера</w:t>
            </w:r>
          </w:p>
        </w:tc>
      </w:tr>
      <w:tr w:rsidR="007C0CF5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B55CE6" w:rsidRDefault="004E2564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B55CE6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О</w:t>
            </w:r>
            <w:r w:rsidR="00B762B6" w:rsidRPr="00B55CE6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брада</w:t>
            </w:r>
            <w:proofErr w:type="spellEnd"/>
          </w:p>
        </w:tc>
      </w:tr>
      <w:tr w:rsidR="007C0CF5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Pr="005747DB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747DB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5747DB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5747DB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B55CE6" w:rsidRDefault="00082AAE" w:rsidP="005747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CE6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B762B6" w:rsidRPr="00B55C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042C9" w:rsidRPr="00B55CE6">
              <w:rPr>
                <w:rFonts w:ascii="Times New Roman" w:hAnsi="Times New Roman"/>
                <w:sz w:val="24"/>
                <w:szCs w:val="24"/>
              </w:rPr>
              <w:t>Интерпретација</w:t>
            </w:r>
            <w:proofErr w:type="spellEnd"/>
            <w:r w:rsidR="005042C9" w:rsidRPr="00B55C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747DB" w:rsidRPr="00B55CE6">
              <w:rPr>
                <w:rFonts w:ascii="Times New Roman" w:hAnsi="Times New Roman"/>
                <w:sz w:val="24"/>
                <w:szCs w:val="24"/>
              </w:rPr>
              <w:t>драме</w:t>
            </w:r>
            <w:proofErr w:type="spellEnd"/>
            <w:r w:rsidR="005042C9" w:rsidRPr="00B55CE6">
              <w:rPr>
                <w:rFonts w:ascii="Times New Roman" w:hAnsi="Times New Roman"/>
                <w:sz w:val="24"/>
                <w:szCs w:val="24"/>
              </w:rPr>
              <w:t xml:space="preserve"> „</w:t>
            </w:r>
            <w:proofErr w:type="spellStart"/>
            <w:r w:rsidR="005747DB" w:rsidRPr="00B55CE6">
              <w:rPr>
                <w:rFonts w:ascii="Times New Roman" w:hAnsi="Times New Roman"/>
                <w:sz w:val="24"/>
                <w:szCs w:val="24"/>
              </w:rPr>
              <w:t>Развојни</w:t>
            </w:r>
            <w:proofErr w:type="spellEnd"/>
            <w:r w:rsidR="005747DB" w:rsidRPr="00B55C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747DB" w:rsidRPr="00B55CE6">
              <w:rPr>
                <w:rFonts w:ascii="Times New Roman" w:hAnsi="Times New Roman"/>
                <w:sz w:val="24"/>
                <w:szCs w:val="24"/>
              </w:rPr>
              <w:t>пут</w:t>
            </w:r>
            <w:proofErr w:type="spellEnd"/>
            <w:r w:rsidR="005747DB" w:rsidRPr="00B55C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747DB" w:rsidRPr="00B55CE6">
              <w:rPr>
                <w:rFonts w:ascii="Times New Roman" w:hAnsi="Times New Roman"/>
                <w:sz w:val="24"/>
                <w:szCs w:val="24"/>
              </w:rPr>
              <w:t>Боре</w:t>
            </w:r>
            <w:proofErr w:type="spellEnd"/>
            <w:r w:rsidR="005747DB" w:rsidRPr="00B55C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747DB" w:rsidRPr="00B55CE6">
              <w:rPr>
                <w:rFonts w:ascii="Times New Roman" w:hAnsi="Times New Roman"/>
                <w:sz w:val="24"/>
                <w:szCs w:val="24"/>
              </w:rPr>
              <w:t>Шнајдера</w:t>
            </w:r>
            <w:proofErr w:type="spellEnd"/>
            <w:r w:rsidR="005042C9" w:rsidRPr="00B55CE6">
              <w:rPr>
                <w:rFonts w:ascii="Times New Roman" w:hAnsi="Times New Roman"/>
                <w:sz w:val="24"/>
                <w:szCs w:val="24"/>
              </w:rPr>
              <w:t>”</w:t>
            </w:r>
            <w:r w:rsidR="00495A5E">
              <w:rPr>
                <w:rFonts w:ascii="Times New Roman" w:hAnsi="Times New Roman"/>
                <w:sz w:val="24"/>
                <w:szCs w:val="24"/>
                <w:lang w:val="sr-Cyrl-RS"/>
              </w:rPr>
              <w:t>,</w:t>
            </w:r>
            <w:r w:rsidR="00D55806" w:rsidRPr="00B55CE6">
              <w:rPr>
                <w:rFonts w:ascii="Times New Roman" w:hAnsi="Times New Roman"/>
                <w:sz w:val="24"/>
                <w:szCs w:val="24"/>
              </w:rPr>
              <w:t xml:space="preserve"> А. Поповића</w:t>
            </w:r>
          </w:p>
        </w:tc>
      </w:tr>
      <w:tr w:rsidR="007C0CF5" w:rsidRPr="00832D1E" w:rsidTr="0035765D">
        <w:trPr>
          <w:trHeight w:val="1430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Pr="005747DB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5747DB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584A0E" w:rsidRPr="005747DB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5747DB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762B6" w:rsidRPr="00B55CE6" w:rsidRDefault="00B762B6" w:rsidP="00B7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55CE6">
              <w:rPr>
                <w:rFonts w:ascii="Times New Roman" w:hAnsi="Times New Roman"/>
                <w:sz w:val="24"/>
                <w:szCs w:val="24"/>
              </w:rPr>
              <w:t>Ученик</w:t>
            </w:r>
            <w:proofErr w:type="spellEnd"/>
            <w:r w:rsidRPr="00B55C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55CE6">
              <w:rPr>
                <w:rFonts w:ascii="Times New Roman" w:hAnsi="Times New Roman"/>
                <w:sz w:val="24"/>
                <w:szCs w:val="24"/>
              </w:rPr>
              <w:t>ће</w:t>
            </w:r>
            <w:proofErr w:type="spellEnd"/>
            <w:r w:rsidRPr="00B55C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55CE6">
              <w:rPr>
                <w:rFonts w:ascii="Times New Roman" w:hAnsi="Times New Roman"/>
                <w:sz w:val="24"/>
                <w:szCs w:val="24"/>
              </w:rPr>
              <w:t>бити</w:t>
            </w:r>
            <w:proofErr w:type="spellEnd"/>
            <w:r w:rsidRPr="00B55CE6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B55CE6">
              <w:rPr>
                <w:rFonts w:ascii="Times New Roman" w:hAnsi="Times New Roman"/>
                <w:sz w:val="24"/>
                <w:szCs w:val="24"/>
              </w:rPr>
              <w:t>стању</w:t>
            </w:r>
            <w:proofErr w:type="spellEnd"/>
            <w:r w:rsidRPr="00B55C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55CE6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 w:rsidRPr="00B55CE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EE7C0F" w:rsidRPr="00B55CE6" w:rsidRDefault="005747DB" w:rsidP="00EE7C0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5CE6">
              <w:rPr>
                <w:rFonts w:ascii="Times New Roman" w:hAnsi="Times New Roman" w:cs="Times New Roman"/>
                <w:sz w:val="24"/>
                <w:szCs w:val="24"/>
              </w:rPr>
              <w:t>стекне</w:t>
            </w:r>
            <w:proofErr w:type="spellEnd"/>
            <w:r w:rsidRPr="00B55C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5CE6">
              <w:rPr>
                <w:rFonts w:ascii="Times New Roman" w:hAnsi="Times New Roman" w:cs="Times New Roman"/>
                <w:sz w:val="24"/>
                <w:szCs w:val="24"/>
              </w:rPr>
              <w:t>увид</w:t>
            </w:r>
            <w:proofErr w:type="spellEnd"/>
            <w:r w:rsidRPr="00B55CE6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B55CE6">
              <w:rPr>
                <w:rFonts w:ascii="Times New Roman" w:hAnsi="Times New Roman" w:cs="Times New Roman"/>
                <w:sz w:val="24"/>
                <w:szCs w:val="24"/>
              </w:rPr>
              <w:t>поетику</w:t>
            </w:r>
            <w:proofErr w:type="spellEnd"/>
            <w:r w:rsidRPr="00B55CE6">
              <w:rPr>
                <w:rFonts w:ascii="Times New Roman" w:hAnsi="Times New Roman" w:cs="Times New Roman"/>
                <w:sz w:val="24"/>
                <w:szCs w:val="24"/>
              </w:rPr>
              <w:t xml:space="preserve"> А. </w:t>
            </w:r>
            <w:proofErr w:type="spellStart"/>
            <w:r w:rsidRPr="00B55CE6">
              <w:rPr>
                <w:rFonts w:ascii="Times New Roman" w:hAnsi="Times New Roman" w:cs="Times New Roman"/>
                <w:sz w:val="24"/>
                <w:szCs w:val="24"/>
              </w:rPr>
              <w:t>Поп</w:t>
            </w:r>
            <w:r w:rsidR="00EE7C0F" w:rsidRPr="00B55CE6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140C46" w:rsidRPr="00B55CE6">
              <w:rPr>
                <w:rFonts w:ascii="Times New Roman" w:hAnsi="Times New Roman" w:cs="Times New Roman"/>
                <w:sz w:val="24"/>
                <w:szCs w:val="24"/>
              </w:rPr>
              <w:t>ића</w:t>
            </w:r>
            <w:proofErr w:type="spellEnd"/>
            <w:r w:rsidR="00140C46" w:rsidRPr="00B55CE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747DB" w:rsidRPr="00B55CE6" w:rsidRDefault="005747DB" w:rsidP="005747DB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714" w:hanging="357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proofErr w:type="spellStart"/>
            <w:r w:rsidRPr="00B55CE6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препозна</w:t>
            </w:r>
            <w:proofErr w:type="spellEnd"/>
            <w:r w:rsidRPr="00B55CE6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55CE6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политичке</w:t>
            </w:r>
            <w:proofErr w:type="spellEnd"/>
            <w:r w:rsidRPr="00B55CE6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B55CE6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идеолошке</w:t>
            </w:r>
            <w:proofErr w:type="spellEnd"/>
            <w:r w:rsidRPr="00B55CE6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 и </w:t>
            </w:r>
            <w:proofErr w:type="spellStart"/>
            <w:r w:rsidRPr="00B55CE6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друштвене</w:t>
            </w:r>
            <w:proofErr w:type="spellEnd"/>
            <w:r w:rsidRPr="00B55CE6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55CE6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карактеристике</w:t>
            </w:r>
            <w:proofErr w:type="spellEnd"/>
            <w:r w:rsidRPr="00B55CE6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B55C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5CE6">
              <w:rPr>
                <w:rFonts w:ascii="Times New Roman" w:hAnsi="Times New Roman" w:cs="Times New Roman"/>
                <w:sz w:val="24"/>
                <w:szCs w:val="24"/>
              </w:rPr>
              <w:t>периода</w:t>
            </w:r>
            <w:proofErr w:type="spellEnd"/>
            <w:r w:rsidRPr="00B55C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5CE6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средине</w:t>
            </w:r>
            <w:proofErr w:type="spellEnd"/>
            <w:r w:rsidRPr="00B55CE6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 XX </w:t>
            </w:r>
            <w:proofErr w:type="spellStart"/>
            <w:r w:rsidRPr="00B55CE6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века</w:t>
            </w:r>
            <w:proofErr w:type="spellEnd"/>
            <w:r w:rsidRPr="00B55CE6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 у </w:t>
            </w:r>
            <w:proofErr w:type="spellStart"/>
            <w:r w:rsidRPr="00B55CE6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социјалистичкој</w:t>
            </w:r>
            <w:proofErr w:type="spellEnd"/>
            <w:r w:rsidRPr="00B55CE6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55CE6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Југославији</w:t>
            </w:r>
            <w:proofErr w:type="spellEnd"/>
            <w:r w:rsidRPr="00B55CE6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B55CE6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као</w:t>
            </w:r>
            <w:proofErr w:type="spellEnd"/>
            <w:r w:rsidRPr="00B55CE6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 и </w:t>
            </w:r>
            <w:proofErr w:type="spellStart"/>
            <w:r w:rsidRPr="00B55CE6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начине</w:t>
            </w:r>
            <w:proofErr w:type="spellEnd"/>
            <w:r w:rsidRPr="00B55CE6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 и </w:t>
            </w:r>
            <w:proofErr w:type="spellStart"/>
            <w:r w:rsidRPr="00B55CE6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поступке</w:t>
            </w:r>
            <w:proofErr w:type="spellEnd"/>
            <w:r w:rsidRPr="00B55CE6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55CE6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којима</w:t>
            </w:r>
            <w:proofErr w:type="spellEnd"/>
            <w:r w:rsidRPr="00B55CE6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55CE6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је</w:t>
            </w:r>
            <w:proofErr w:type="spellEnd"/>
            <w:r w:rsidRPr="00B55CE6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55CE6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изречена</w:t>
            </w:r>
            <w:proofErr w:type="spellEnd"/>
            <w:r w:rsidRPr="00B55CE6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55CE6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критика</w:t>
            </w:r>
            <w:proofErr w:type="spellEnd"/>
            <w:r w:rsidRPr="00B55CE6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55CE6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друштва</w:t>
            </w:r>
            <w:proofErr w:type="spellEnd"/>
            <w:r w:rsidRPr="00B55CE6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 и </w:t>
            </w:r>
            <w:proofErr w:type="spellStart"/>
            <w:r w:rsidRPr="00B55CE6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институција</w:t>
            </w:r>
            <w:proofErr w:type="spellEnd"/>
            <w:r w:rsidR="00495A5E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sr-Cyrl-RS"/>
              </w:rPr>
              <w:t>,</w:t>
            </w:r>
          </w:p>
          <w:p w:rsidR="005042C9" w:rsidRPr="00B55CE6" w:rsidRDefault="00495A5E" w:rsidP="005747DB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714" w:hanging="357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747DB" w:rsidRPr="00B55CE6">
              <w:rPr>
                <w:rFonts w:ascii="Times New Roman" w:hAnsi="Times New Roman" w:cs="Times New Roman"/>
                <w:sz w:val="24"/>
                <w:szCs w:val="24"/>
              </w:rPr>
              <w:t>уочи</w:t>
            </w:r>
            <w:proofErr w:type="spellEnd"/>
            <w:r w:rsidR="00EE7C0F" w:rsidRPr="00B55C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E7C0F" w:rsidRPr="00B55CE6">
              <w:rPr>
                <w:rFonts w:ascii="Times New Roman" w:hAnsi="Times New Roman" w:cs="Times New Roman"/>
                <w:sz w:val="24"/>
                <w:szCs w:val="24"/>
              </w:rPr>
              <w:t>универзалност</w:t>
            </w:r>
            <w:proofErr w:type="spellEnd"/>
            <w:r w:rsidR="00EE7C0F" w:rsidRPr="00B55C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747DB" w:rsidRPr="00B55CE6">
              <w:rPr>
                <w:rFonts w:ascii="Times New Roman" w:hAnsi="Times New Roman" w:cs="Times New Roman"/>
                <w:sz w:val="24"/>
                <w:szCs w:val="24"/>
              </w:rPr>
              <w:t>драме</w:t>
            </w:r>
            <w:proofErr w:type="spellEnd"/>
            <w:r w:rsidR="005747DB" w:rsidRPr="00B55C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747DB" w:rsidRPr="00B55CE6">
              <w:rPr>
                <w:rFonts w:ascii="Times New Roman" w:hAnsi="Times New Roman" w:cs="Times New Roman"/>
                <w:sz w:val="24"/>
                <w:szCs w:val="24"/>
              </w:rPr>
              <w:t>Александра</w:t>
            </w:r>
            <w:proofErr w:type="spellEnd"/>
            <w:r w:rsidR="005747DB" w:rsidRPr="00B55C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747DB" w:rsidRPr="00B55CE6">
              <w:rPr>
                <w:rFonts w:ascii="Times New Roman" w:hAnsi="Times New Roman" w:cs="Times New Roman"/>
                <w:sz w:val="24"/>
                <w:szCs w:val="24"/>
              </w:rPr>
              <w:t>Поповића</w:t>
            </w:r>
            <w:proofErr w:type="spellEnd"/>
            <w:r w:rsidR="00022842" w:rsidRPr="00B55CE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C0CF5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B55CE6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B55CE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Монолошка</w:t>
            </w:r>
            <w:proofErr w:type="spellEnd"/>
            <w:r w:rsidRPr="00B55CE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Pr="00B55CE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дијалошка</w:t>
            </w:r>
            <w:proofErr w:type="spellEnd"/>
            <w:r w:rsidR="00460F5D" w:rsidRPr="00B55CE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460F5D" w:rsidRPr="00B55CE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рад</w:t>
            </w:r>
            <w:proofErr w:type="spellEnd"/>
            <w:r w:rsidR="00460F5D" w:rsidRPr="00B55CE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 w:rsidRPr="00B55CE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на</w:t>
            </w:r>
            <w:proofErr w:type="spellEnd"/>
            <w:r w:rsidR="00460F5D" w:rsidRPr="00B55CE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 w:rsidRPr="00B55CE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тексту</w:t>
            </w:r>
            <w:proofErr w:type="spellEnd"/>
          </w:p>
        </w:tc>
      </w:tr>
      <w:tr w:rsidR="007C0CF5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460F5D" w:rsidRDefault="00832D1E" w:rsidP="005B67D0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Фронтални</w:t>
            </w:r>
            <w:proofErr w:type="spellEnd"/>
            <w:r w:rsidR="0091528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91528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индивидуални</w:t>
            </w:r>
            <w:proofErr w:type="spellEnd"/>
          </w:p>
        </w:tc>
      </w:tr>
      <w:tr w:rsidR="007C0CF5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495A5E" w:rsidRDefault="004E2564" w:rsidP="005747DB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495A5E">
              <w:rPr>
                <w:rFonts w:ascii="Times New Roman" w:hAnsi="Times New Roman"/>
                <w:sz w:val="24"/>
                <w:szCs w:val="24"/>
              </w:rPr>
              <w:t xml:space="preserve">Драма: </w:t>
            </w:r>
            <w:r w:rsidR="005747DB" w:rsidRPr="00495A5E">
              <w:rPr>
                <w:rFonts w:ascii="Times New Roman" w:hAnsi="Times New Roman"/>
                <w:sz w:val="24"/>
                <w:szCs w:val="24"/>
              </w:rPr>
              <w:t>Александар Поповић,</w:t>
            </w:r>
            <w:r w:rsidR="005747DB" w:rsidRPr="00495A5E">
              <w:rPr>
                <w:sz w:val="24"/>
                <w:szCs w:val="24"/>
              </w:rPr>
              <w:t xml:space="preserve"> </w:t>
            </w:r>
            <w:r w:rsidR="005747DB" w:rsidRPr="00495A5E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Развојни пут Боре Шнајдера</w:t>
            </w:r>
            <w:r w:rsidR="001E2034" w:rsidRPr="00495A5E">
              <w:rPr>
                <w:rFonts w:ascii="Times New Roman" w:hAnsi="Times New Roman"/>
                <w:sz w:val="24"/>
                <w:szCs w:val="24"/>
              </w:rPr>
              <w:t>;</w:t>
            </w:r>
            <w:r w:rsidR="00140C46" w:rsidRPr="00495A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E2034" w:rsidRPr="00495A5E">
              <w:rPr>
                <w:rFonts w:ascii="Times New Roman" w:hAnsi="Times New Roman"/>
                <w:sz w:val="24"/>
                <w:szCs w:val="24"/>
                <w:lang w:val="sr-Cyrl-CS"/>
              </w:rPr>
              <w:t>Читанка, табла, свеска</w:t>
            </w:r>
          </w:p>
        </w:tc>
      </w:tr>
      <w:tr w:rsidR="007C0CF5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D266A2" w:rsidRDefault="00832D1E" w:rsidP="00460F5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Комуникација, </w:t>
            </w:r>
            <w:r w:rsidR="00942769"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сарадња, </w:t>
            </w:r>
            <w:r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рад с по</w:t>
            </w:r>
            <w:r w:rsidR="00001263"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дацима и информацијама,</w:t>
            </w:r>
            <w:r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компетенција за целоживотно учење</w:t>
            </w:r>
          </w:p>
        </w:tc>
      </w:tr>
      <w:tr w:rsidR="007C0CF5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DB5B2F" w:rsidRDefault="003B1B15" w:rsidP="005B67D0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У</w:t>
            </w:r>
            <w:r w:rsidR="00CD69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нутарпредметна</w:t>
            </w:r>
            <w:proofErr w:type="spellEnd"/>
          </w:p>
        </w:tc>
      </w:tr>
      <w:tr w:rsidR="007C0CF5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495A5E" w:rsidRDefault="005747DB" w:rsidP="005747DB">
            <w:pPr>
              <w:contextualSpacing/>
              <w:rPr>
                <w:rFonts w:ascii="Times New Roman" w:hAnsi="Times New Roman"/>
                <w:i/>
                <w:sz w:val="24"/>
                <w:szCs w:val="24"/>
                <w:lang w:val="sr-Cyrl-CS"/>
              </w:rPr>
            </w:pPr>
            <w:r w:rsidRPr="00495A5E">
              <w:rPr>
                <w:rFonts w:ascii="Times New Roman" w:hAnsi="Times New Roman"/>
                <w:sz w:val="24"/>
                <w:szCs w:val="24"/>
              </w:rPr>
              <w:t>Александар Поповић,</w:t>
            </w:r>
            <w:r w:rsidRPr="00495A5E">
              <w:rPr>
                <w:sz w:val="24"/>
                <w:szCs w:val="24"/>
              </w:rPr>
              <w:t xml:space="preserve"> </w:t>
            </w:r>
            <w:r w:rsidRPr="00495A5E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Развојни пут Боре Шнајдера</w:t>
            </w:r>
            <w:r w:rsidRPr="00495A5E">
              <w:rPr>
                <w:rFonts w:ascii="Times New Roman" w:hAnsi="Times New Roman"/>
                <w:sz w:val="24"/>
                <w:szCs w:val="24"/>
                <w:lang w:val="sr-Cyrl-CS"/>
              </w:rPr>
              <w:t>, антијунак, социјалистички поредак</w:t>
            </w:r>
          </w:p>
        </w:tc>
      </w:tr>
      <w:tr w:rsidR="007C0CF5" w:rsidRPr="00832D1E" w:rsidTr="0035765D">
        <w:trPr>
          <w:trHeight w:val="391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810" w:type="dxa"/>
            <w:gridSpan w:val="3"/>
            <w:shd w:val="clear" w:color="auto" w:fill="FFFFFF" w:themeFill="background1"/>
            <w:vAlign w:val="center"/>
          </w:tcPr>
          <w:p w:rsidR="00584A0E" w:rsidRPr="00495A5E" w:rsidRDefault="004E2564" w:rsidP="005747DB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495A5E">
              <w:rPr>
                <w:rFonts w:ascii="Times New Roman" w:hAnsi="Times New Roman"/>
                <w:sz w:val="24"/>
                <w:szCs w:val="24"/>
                <w:lang w:val="ru-RU"/>
              </w:rPr>
              <w:t>Драм</w:t>
            </w:r>
            <w:r w:rsidR="001E2034" w:rsidRPr="00495A5E">
              <w:rPr>
                <w:rFonts w:ascii="Times New Roman" w:hAnsi="Times New Roman"/>
                <w:sz w:val="24"/>
                <w:szCs w:val="24"/>
                <w:lang w:val="ru-RU"/>
              </w:rPr>
              <w:t>а:</w:t>
            </w:r>
            <w:r w:rsidR="005747DB" w:rsidRPr="00495A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747DB" w:rsidRPr="00495A5E">
              <w:rPr>
                <w:rFonts w:ascii="Times New Roman" w:hAnsi="Times New Roman"/>
                <w:sz w:val="24"/>
                <w:szCs w:val="24"/>
              </w:rPr>
              <w:t>Александар</w:t>
            </w:r>
            <w:proofErr w:type="spellEnd"/>
            <w:r w:rsidR="005747DB" w:rsidRPr="00495A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747DB" w:rsidRPr="00495A5E">
              <w:rPr>
                <w:rFonts w:ascii="Times New Roman" w:hAnsi="Times New Roman"/>
                <w:sz w:val="24"/>
                <w:szCs w:val="24"/>
              </w:rPr>
              <w:t>Поповић</w:t>
            </w:r>
            <w:proofErr w:type="spellEnd"/>
            <w:r w:rsidR="005747DB" w:rsidRPr="00495A5E">
              <w:rPr>
                <w:rFonts w:ascii="Times New Roman" w:hAnsi="Times New Roman"/>
                <w:sz w:val="24"/>
                <w:szCs w:val="24"/>
              </w:rPr>
              <w:t>,</w:t>
            </w:r>
            <w:r w:rsidR="005747DB" w:rsidRPr="00495A5E">
              <w:rPr>
                <w:sz w:val="24"/>
                <w:szCs w:val="24"/>
              </w:rPr>
              <w:t xml:space="preserve"> </w:t>
            </w:r>
            <w:r w:rsidR="005747DB" w:rsidRPr="00495A5E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Развојни пут Боре Шнајдера</w:t>
            </w:r>
            <w:r w:rsidR="001E2034" w:rsidRPr="00495A5E">
              <w:rPr>
                <w:rFonts w:ascii="Times New Roman" w:hAnsi="Times New Roman"/>
                <w:sz w:val="24"/>
                <w:szCs w:val="24"/>
              </w:rPr>
              <w:t>;</w:t>
            </w:r>
            <w:r w:rsidR="00140C46" w:rsidRPr="00495A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02F6A" w:rsidRPr="00495A5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Гордана Стевановић, </w:t>
            </w:r>
            <w:proofErr w:type="spellStart"/>
            <w:r w:rsidR="00C02F6A" w:rsidRPr="00495A5E">
              <w:rPr>
                <w:rFonts w:ascii="Times New Roman" w:hAnsi="Times New Roman" w:cs="Times New Roman"/>
                <w:sz w:val="24"/>
                <w:szCs w:val="24"/>
              </w:rPr>
              <w:t>Јелена</w:t>
            </w:r>
            <w:proofErr w:type="spellEnd"/>
            <w:r w:rsidR="00C02F6A" w:rsidRPr="00495A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2F6A" w:rsidRPr="00495A5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Јовановић Бубања, др Татјана Костић, </w:t>
            </w:r>
            <w:r w:rsidR="00C02F6A" w:rsidRPr="00495A5E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val="ru-RU"/>
              </w:rPr>
              <w:t>Читанка за четврти разред средње школе</w:t>
            </w:r>
            <w:r w:rsidR="00C02F6A" w:rsidRPr="00495A5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, З</w:t>
            </w:r>
            <w:r w:rsidR="00BC41A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авод за уџбенике, Београд, 2023</w:t>
            </w:r>
          </w:p>
        </w:tc>
      </w:tr>
      <w:tr w:rsidR="00832D1E" w:rsidRPr="00832D1E" w:rsidTr="0035765D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7C0CF5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</w:tcPr>
          <w:p w:rsidR="00750499" w:rsidRPr="006C4075" w:rsidRDefault="00E233CE" w:rsidP="00750499">
            <w:pPr>
              <w:pStyle w:val="ListParagraph"/>
              <w:numPr>
                <w:ilvl w:val="0"/>
                <w:numId w:val="16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4DA3">
              <w:rPr>
                <w:rFonts w:ascii="Times New Roman" w:hAnsi="Times New Roman" w:cs="Times New Roman"/>
                <w:sz w:val="24"/>
                <w:szCs w:val="24"/>
              </w:rPr>
              <w:t>Наставник</w:t>
            </w:r>
            <w:proofErr w:type="spellEnd"/>
            <w:r w:rsidRPr="00294D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истиче</w:t>
            </w:r>
            <w:proofErr w:type="spellEnd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циљ</w:t>
            </w:r>
            <w:proofErr w:type="spellEnd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часа</w:t>
            </w:r>
            <w:proofErr w:type="spellEnd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Истиче</w:t>
            </w:r>
            <w:proofErr w:type="spellEnd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биографске</w:t>
            </w:r>
            <w:proofErr w:type="spellEnd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чињенице</w:t>
            </w:r>
            <w:proofErr w:type="spellEnd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</w:p>
          <w:p w:rsidR="00E233CE" w:rsidRPr="00294DA3" w:rsidRDefault="00E233CE" w:rsidP="0075049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животу</w:t>
            </w:r>
            <w:proofErr w:type="spellEnd"/>
            <w:proofErr w:type="gramEnd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делу</w:t>
            </w:r>
            <w:proofErr w:type="spellEnd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747DB">
              <w:rPr>
                <w:rFonts w:ascii="Times New Roman" w:hAnsi="Times New Roman" w:cs="Times New Roman"/>
                <w:sz w:val="24"/>
                <w:szCs w:val="24"/>
              </w:rPr>
              <w:t>Александра</w:t>
            </w:r>
            <w:proofErr w:type="spellEnd"/>
            <w:r w:rsidR="005747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747DB">
              <w:rPr>
                <w:rFonts w:ascii="Times New Roman" w:hAnsi="Times New Roman" w:cs="Times New Roman"/>
                <w:sz w:val="24"/>
                <w:szCs w:val="24"/>
              </w:rPr>
              <w:t>Поп</w:t>
            </w:r>
            <w:r w:rsidR="00EE7C0F" w:rsidRPr="006C4075">
              <w:rPr>
                <w:rFonts w:ascii="Times New Roman" w:hAnsi="Times New Roman" w:cs="Times New Roman"/>
                <w:sz w:val="24"/>
                <w:szCs w:val="24"/>
              </w:rPr>
              <w:t>овића</w:t>
            </w:r>
            <w:proofErr w:type="spellEnd"/>
            <w:r w:rsidR="005747D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5747DB" w:rsidRPr="00BC41A9">
              <w:rPr>
                <w:rFonts w:ascii="Times New Roman" w:hAnsi="Times New Roman" w:cs="Times New Roman"/>
                <w:i/>
                <w:sz w:val="24"/>
                <w:szCs w:val="24"/>
              </w:rPr>
              <w:t>Читанка</w:t>
            </w:r>
            <w:proofErr w:type="spellEnd"/>
            <w:r w:rsidR="005747DB" w:rsidRPr="00BC41A9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5747DB" w:rsidRPr="007C0C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747DB" w:rsidRPr="007C0CF5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="005747DB" w:rsidRPr="007C0CF5">
              <w:rPr>
                <w:rFonts w:ascii="Times New Roman" w:hAnsi="Times New Roman" w:cs="Times New Roman"/>
                <w:sz w:val="24"/>
                <w:szCs w:val="24"/>
              </w:rPr>
              <w:t>. 250−251</w:t>
            </w:r>
            <w:r w:rsidR="007C0CF5" w:rsidRPr="007C0CF5">
              <w:rPr>
                <w:rFonts w:ascii="Times New Roman" w:hAnsi="Times New Roman" w:cs="Times New Roman"/>
                <w:sz w:val="24"/>
                <w:szCs w:val="24"/>
              </w:rPr>
              <w:t xml:space="preserve">, в. и </w:t>
            </w:r>
            <w:proofErr w:type="spellStart"/>
            <w:r w:rsidR="007C0CF5" w:rsidRPr="007C0CF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="007C0CF5" w:rsidRPr="007C0C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C0CF5" w:rsidRPr="007C0CF5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="007C0CF5" w:rsidRPr="007C0CF5">
              <w:rPr>
                <w:rFonts w:ascii="Times New Roman" w:hAnsi="Times New Roman" w:cs="Times New Roman"/>
                <w:sz w:val="24"/>
                <w:szCs w:val="24"/>
              </w:rPr>
              <w:t>. 26</w:t>
            </w:r>
            <w:r w:rsidR="006C4075" w:rsidRPr="007C0CF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95A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  <w:r w:rsidR="006C4075" w:rsidRPr="007C0C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6C4075" w:rsidRPr="007C0CF5">
              <w:rPr>
                <w:rFonts w:ascii="Times New Roman" w:hAnsi="Times New Roman" w:cs="Times New Roman"/>
                <w:sz w:val="24"/>
                <w:szCs w:val="24"/>
              </w:rPr>
              <w:t>део</w:t>
            </w:r>
            <w:proofErr w:type="spellEnd"/>
            <w:proofErr w:type="gramEnd"/>
            <w:r w:rsidR="006C4075" w:rsidRPr="007C0C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C4075" w:rsidRPr="007C0CF5">
              <w:rPr>
                <w:rFonts w:ascii="Times New Roman" w:hAnsi="Times New Roman" w:cs="Times New Roman"/>
                <w:sz w:val="24"/>
                <w:szCs w:val="24"/>
              </w:rPr>
              <w:t>дидактичко-методичке</w:t>
            </w:r>
            <w:proofErr w:type="spellEnd"/>
            <w:r w:rsidR="006C4075" w:rsidRPr="007C0C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C4075" w:rsidRPr="007C0CF5">
              <w:rPr>
                <w:rFonts w:ascii="Times New Roman" w:hAnsi="Times New Roman" w:cs="Times New Roman"/>
                <w:sz w:val="24"/>
                <w:szCs w:val="24"/>
              </w:rPr>
              <w:t>апаратуре</w:t>
            </w:r>
            <w:proofErr w:type="spellEnd"/>
            <w:r w:rsidR="006C4075" w:rsidRPr="007C0C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41A9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proofErr w:type="spellStart"/>
            <w:r w:rsidR="006C4075" w:rsidRPr="00BC41A9">
              <w:rPr>
                <w:rFonts w:ascii="Times New Roman" w:hAnsi="Times New Roman" w:cs="Times New Roman"/>
                <w:sz w:val="24"/>
                <w:szCs w:val="24"/>
              </w:rPr>
              <w:t>Занимљиво</w:t>
            </w:r>
            <w:proofErr w:type="spellEnd"/>
            <w:r w:rsidR="006C4075" w:rsidRPr="00BC41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C4075" w:rsidRPr="00BC41A9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="00BC41A9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="006C4075" w:rsidRPr="00BC41A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EE7C0F" w:rsidRPr="00BC41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E7C0F" w:rsidRPr="007C0CF5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7C0C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0CF5">
              <w:rPr>
                <w:rFonts w:ascii="Times New Roman" w:hAnsi="Times New Roman" w:cs="Times New Roman"/>
                <w:sz w:val="24"/>
                <w:szCs w:val="24"/>
              </w:rPr>
              <w:t>ученицима</w:t>
            </w:r>
            <w:proofErr w:type="spellEnd"/>
            <w:r w:rsidRPr="007C0C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40C46" w:rsidRPr="007C0CF5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="00140C46" w:rsidRPr="007C0C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0CF5">
              <w:rPr>
                <w:rFonts w:ascii="Times New Roman" w:hAnsi="Times New Roman" w:cs="Times New Roman"/>
                <w:sz w:val="24"/>
                <w:szCs w:val="24"/>
              </w:rPr>
              <w:t>води</w:t>
            </w:r>
            <w:proofErr w:type="spellEnd"/>
            <w:r w:rsidRPr="007C0C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0CF5">
              <w:rPr>
                <w:rFonts w:ascii="Times New Roman" w:hAnsi="Times New Roman" w:cs="Times New Roman"/>
                <w:sz w:val="24"/>
                <w:szCs w:val="24"/>
              </w:rPr>
              <w:t>разговор</w:t>
            </w:r>
            <w:proofErr w:type="spellEnd"/>
            <w:r w:rsidRPr="007C0C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C0CF5">
              <w:rPr>
                <w:rFonts w:ascii="Times New Roman" w:hAnsi="Times New Roman" w:cs="Times New Roman"/>
                <w:sz w:val="24"/>
                <w:szCs w:val="24"/>
              </w:rPr>
              <w:t xml:space="preserve">о  </w:t>
            </w:r>
            <w:proofErr w:type="spellStart"/>
            <w:r w:rsidRPr="007C0CF5">
              <w:rPr>
                <w:rFonts w:ascii="Times New Roman" w:hAnsi="Times New Roman" w:cs="Times New Roman"/>
                <w:sz w:val="24"/>
                <w:szCs w:val="24"/>
              </w:rPr>
              <w:t>дож</w:t>
            </w:r>
            <w:r w:rsidR="007C0CF5" w:rsidRPr="007C0CF5">
              <w:rPr>
                <w:rFonts w:ascii="Times New Roman" w:hAnsi="Times New Roman" w:cs="Times New Roman"/>
                <w:sz w:val="24"/>
                <w:szCs w:val="24"/>
              </w:rPr>
              <w:t>ивљајима</w:t>
            </w:r>
            <w:proofErr w:type="spellEnd"/>
            <w:proofErr w:type="gramEnd"/>
            <w:r w:rsidR="007C0CF5" w:rsidRPr="007C0CF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7C0CF5" w:rsidRPr="007C0CF5">
              <w:rPr>
                <w:rFonts w:ascii="Times New Roman" w:hAnsi="Times New Roman" w:cs="Times New Roman"/>
                <w:sz w:val="24"/>
                <w:szCs w:val="24"/>
              </w:rPr>
              <w:t>утисцима</w:t>
            </w:r>
            <w:proofErr w:type="spellEnd"/>
            <w:r w:rsidR="007C0CF5" w:rsidRPr="007C0CF5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="007C0CF5" w:rsidRPr="007C0CF5">
              <w:rPr>
                <w:rFonts w:ascii="Times New Roman" w:hAnsi="Times New Roman" w:cs="Times New Roman"/>
                <w:sz w:val="24"/>
                <w:szCs w:val="24"/>
              </w:rPr>
              <w:t>прочитаној</w:t>
            </w:r>
            <w:proofErr w:type="spellEnd"/>
            <w:r w:rsidR="007C0CF5" w:rsidRPr="007C0C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C0CF5" w:rsidRPr="007C0CF5">
              <w:rPr>
                <w:rFonts w:ascii="Times New Roman" w:hAnsi="Times New Roman" w:cs="Times New Roman"/>
                <w:sz w:val="24"/>
                <w:szCs w:val="24"/>
              </w:rPr>
              <w:t>драми</w:t>
            </w:r>
            <w:proofErr w:type="spellEnd"/>
            <w:r w:rsidRPr="007C0C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40C46" w:rsidRPr="00294D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84A0E" w:rsidRPr="00294DA3" w:rsidRDefault="00584A0E" w:rsidP="00E233CE">
            <w:pPr>
              <w:pStyle w:val="ListParagraph"/>
              <w:spacing w:after="0" w:line="240" w:lineRule="auto"/>
              <w:ind w:left="14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CF5" w:rsidRPr="00832D1E" w:rsidTr="00C61DF2">
        <w:trPr>
          <w:trHeight w:val="643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4E2564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4E256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 w:rsidRPr="004E256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4E256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4E256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4E256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Pr="004E2564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4E2564" w:rsidRPr="004E2564" w:rsidRDefault="004E2564" w:rsidP="00022842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>Ученицима</w:t>
            </w:r>
            <w:proofErr w:type="spellEnd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>драма</w:t>
            </w:r>
            <w:proofErr w:type="spellEnd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2564">
              <w:rPr>
                <w:rFonts w:ascii="Times New Roman" w:hAnsi="Times New Roman" w:cs="Times New Roman"/>
                <w:i/>
                <w:sz w:val="24"/>
                <w:szCs w:val="24"/>
              </w:rPr>
              <w:t>Развојни</w:t>
            </w:r>
            <w:proofErr w:type="spellEnd"/>
            <w:r w:rsidRPr="004E256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4E2564">
              <w:rPr>
                <w:rFonts w:ascii="Times New Roman" w:hAnsi="Times New Roman" w:cs="Times New Roman"/>
                <w:i/>
                <w:sz w:val="24"/>
                <w:szCs w:val="24"/>
              </w:rPr>
              <w:t>пут</w:t>
            </w:r>
            <w:proofErr w:type="spellEnd"/>
            <w:r w:rsidRPr="004E256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4E2564">
              <w:rPr>
                <w:rFonts w:ascii="Times New Roman" w:hAnsi="Times New Roman" w:cs="Times New Roman"/>
                <w:i/>
                <w:sz w:val="24"/>
                <w:szCs w:val="24"/>
              </w:rPr>
              <w:t>Боре</w:t>
            </w:r>
            <w:proofErr w:type="spellEnd"/>
            <w:r w:rsidRPr="004E256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4E2564">
              <w:rPr>
                <w:rFonts w:ascii="Times New Roman" w:hAnsi="Times New Roman" w:cs="Times New Roman"/>
                <w:i/>
                <w:sz w:val="24"/>
                <w:szCs w:val="24"/>
              </w:rPr>
              <w:t>Шнајдера</w:t>
            </w:r>
            <w:proofErr w:type="spellEnd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>локализује</w:t>
            </w:r>
            <w:proofErr w:type="spellEnd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>указује</w:t>
            </w:r>
            <w:proofErr w:type="spellEnd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>то</w:t>
            </w:r>
            <w:proofErr w:type="spellEnd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>сатиричан</w:t>
            </w:r>
            <w:proofErr w:type="spellEnd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>ироничан</w:t>
            </w:r>
            <w:proofErr w:type="spellEnd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>начин</w:t>
            </w:r>
            <w:proofErr w:type="spellEnd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>казује</w:t>
            </w:r>
            <w:proofErr w:type="spellEnd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>деформацијама</w:t>
            </w:r>
            <w:proofErr w:type="spellEnd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>политичког</w:t>
            </w:r>
            <w:proofErr w:type="spellEnd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>друштвеног</w:t>
            </w:r>
            <w:proofErr w:type="spellEnd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>поретка</w:t>
            </w:r>
            <w:proofErr w:type="spellEnd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>услед</w:t>
            </w:r>
            <w:proofErr w:type="spellEnd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>поремећеног</w:t>
            </w:r>
            <w:proofErr w:type="spellEnd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>система</w:t>
            </w:r>
            <w:proofErr w:type="spellEnd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>вредности</w:t>
            </w:r>
            <w:proofErr w:type="spellEnd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>средином</w:t>
            </w:r>
            <w:proofErr w:type="spellEnd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 xml:space="preserve"> XX </w:t>
            </w:r>
            <w:proofErr w:type="spellStart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>века</w:t>
            </w:r>
            <w:proofErr w:type="spellEnd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>социјалистичкој</w:t>
            </w:r>
            <w:proofErr w:type="spellEnd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>Југославији</w:t>
            </w:r>
            <w:proofErr w:type="spellEnd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4E2564" w:rsidRPr="004E2564" w:rsidRDefault="004E2564" w:rsidP="00022842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E2564">
              <w:rPr>
                <w:rFonts w:ascii="Times New Roman" w:hAnsi="Times New Roman" w:cs="Times New Roman"/>
                <w:sz w:val="24"/>
                <w:szCs w:val="24"/>
              </w:rPr>
              <w:t xml:space="preserve">Интерпретација се одвија према подстицајним задацима из </w:t>
            </w:r>
            <w:r w:rsidRPr="00BC41A9">
              <w:rPr>
                <w:rFonts w:ascii="Times New Roman" w:hAnsi="Times New Roman" w:cs="Times New Roman"/>
                <w:i/>
                <w:sz w:val="24"/>
                <w:szCs w:val="24"/>
              </w:rPr>
              <w:t>Читанке</w:t>
            </w:r>
            <w:r w:rsidRPr="004E2564">
              <w:rPr>
                <w:rFonts w:ascii="Times New Roman" w:hAnsi="Times New Roman" w:cs="Times New Roman"/>
                <w:sz w:val="24"/>
                <w:szCs w:val="24"/>
              </w:rPr>
              <w:t xml:space="preserve"> (стр. 257−259).</w:t>
            </w:r>
          </w:p>
          <w:p w:rsidR="004E2564" w:rsidRPr="004E2564" w:rsidRDefault="004E2564" w:rsidP="00022842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>Долази</w:t>
            </w:r>
            <w:proofErr w:type="spellEnd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spellEnd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>закључка</w:t>
            </w:r>
            <w:proofErr w:type="spellEnd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>прича</w:t>
            </w:r>
            <w:proofErr w:type="spellEnd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 xml:space="preserve"> o </w:t>
            </w:r>
            <w:proofErr w:type="spellStart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>шнајдеру</w:t>
            </w:r>
            <w:proofErr w:type="spellEnd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>који</w:t>
            </w:r>
            <w:proofErr w:type="spellEnd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>постављен</w:t>
            </w:r>
            <w:proofErr w:type="spellEnd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  <w:proofErr w:type="spellEnd"/>
            <w:r w:rsidR="00D558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55806">
              <w:rPr>
                <w:rFonts w:ascii="Times New Roman" w:hAnsi="Times New Roman" w:cs="Times New Roman"/>
                <w:sz w:val="24"/>
                <w:szCs w:val="24"/>
              </w:rPr>
              <w:t>управника</w:t>
            </w:r>
            <w:proofErr w:type="spellEnd"/>
            <w:r w:rsidR="00D558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55806">
              <w:rPr>
                <w:rFonts w:ascii="Times New Roman" w:hAnsi="Times New Roman" w:cs="Times New Roman"/>
                <w:sz w:val="24"/>
                <w:szCs w:val="24"/>
              </w:rPr>
              <w:t>воскарске</w:t>
            </w:r>
            <w:proofErr w:type="spellEnd"/>
            <w:r w:rsidR="00D558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55806">
              <w:rPr>
                <w:rFonts w:ascii="Times New Roman" w:hAnsi="Times New Roman" w:cs="Times New Roman"/>
                <w:sz w:val="24"/>
                <w:szCs w:val="24"/>
              </w:rPr>
              <w:t>задруге</w:t>
            </w:r>
            <w:proofErr w:type="spellEnd"/>
            <w:r w:rsidR="00D5580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D5580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E2564">
              <w:rPr>
                <w:rFonts w:ascii="Times New Roman" w:hAnsi="Times New Roman" w:cs="Times New Roman"/>
                <w:sz w:val="24"/>
                <w:szCs w:val="24"/>
              </w:rPr>
              <w:t>сликава</w:t>
            </w:r>
            <w:proofErr w:type="spellEnd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>југословенски</w:t>
            </w:r>
            <w:proofErr w:type="spellEnd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послератни</w:t>
            </w:r>
            <w:proofErr w:type="spellEnd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>апсурд</w:t>
            </w:r>
            <w:proofErr w:type="spellEnd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>привредним</w:t>
            </w:r>
            <w:proofErr w:type="spellEnd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>предузећима</w:t>
            </w:r>
            <w:proofErr w:type="spellEnd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>руководе</w:t>
            </w:r>
            <w:proofErr w:type="spellEnd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>људи</w:t>
            </w:r>
            <w:proofErr w:type="spellEnd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>који</w:t>
            </w:r>
            <w:proofErr w:type="spellEnd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>заступају</w:t>
            </w:r>
            <w:proofErr w:type="spellEnd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>социјалистичку</w:t>
            </w:r>
            <w:proofErr w:type="spellEnd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>политику</w:t>
            </w:r>
            <w:proofErr w:type="spellEnd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>идеологију</w:t>
            </w:r>
            <w:proofErr w:type="spellEnd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>иако</w:t>
            </w:r>
            <w:proofErr w:type="spellEnd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>су</w:t>
            </w:r>
            <w:proofErr w:type="spellEnd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>нестручни</w:t>
            </w:r>
            <w:proofErr w:type="spellEnd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>неспособни</w:t>
            </w:r>
            <w:proofErr w:type="spellEnd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>руководеће</w:t>
            </w:r>
            <w:proofErr w:type="spellEnd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>функције</w:t>
            </w:r>
            <w:proofErr w:type="spellEnd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>Упркос</w:t>
            </w:r>
            <w:proofErr w:type="spellEnd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>томе</w:t>
            </w:r>
            <w:proofErr w:type="spellEnd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>што</w:t>
            </w:r>
            <w:proofErr w:type="spellEnd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>друштвена</w:t>
            </w:r>
            <w:proofErr w:type="spellEnd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>предузећа</w:t>
            </w:r>
            <w:proofErr w:type="spellEnd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>одводе</w:t>
            </w:r>
            <w:proofErr w:type="spellEnd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>пропаст</w:t>
            </w:r>
            <w:proofErr w:type="spellEnd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>поменутим</w:t>
            </w:r>
            <w:proofErr w:type="spellEnd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>положајима</w:t>
            </w:r>
            <w:proofErr w:type="spellEnd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>опстају</w:t>
            </w:r>
            <w:proofErr w:type="spellEnd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>зб</w:t>
            </w:r>
            <w:r w:rsidR="00773D14">
              <w:rPr>
                <w:rFonts w:ascii="Times New Roman" w:hAnsi="Times New Roman" w:cs="Times New Roman"/>
                <w:sz w:val="24"/>
                <w:szCs w:val="24"/>
              </w:rPr>
              <w:t>ог</w:t>
            </w:r>
            <w:proofErr w:type="spellEnd"/>
            <w:r w:rsidR="00773D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73D14">
              <w:rPr>
                <w:rFonts w:ascii="Times New Roman" w:hAnsi="Times New Roman" w:cs="Times New Roman"/>
                <w:sz w:val="24"/>
                <w:szCs w:val="24"/>
              </w:rPr>
              <w:t>своје</w:t>
            </w:r>
            <w:proofErr w:type="spellEnd"/>
            <w:r w:rsidR="00773D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73D14">
              <w:rPr>
                <w:rFonts w:ascii="Times New Roman" w:hAnsi="Times New Roman" w:cs="Times New Roman"/>
                <w:sz w:val="24"/>
                <w:szCs w:val="24"/>
              </w:rPr>
              <w:t>политичке</w:t>
            </w:r>
            <w:proofErr w:type="spellEnd"/>
            <w:r w:rsidR="00773D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73D14">
              <w:rPr>
                <w:rFonts w:ascii="Times New Roman" w:hAnsi="Times New Roman" w:cs="Times New Roman"/>
                <w:sz w:val="24"/>
                <w:szCs w:val="24"/>
              </w:rPr>
              <w:t>спретности</w:t>
            </w:r>
            <w:proofErr w:type="spellEnd"/>
            <w:r w:rsidR="00773D14">
              <w:rPr>
                <w:rFonts w:ascii="Times New Roman" w:hAnsi="Times New Roman" w:cs="Times New Roman"/>
                <w:sz w:val="24"/>
                <w:szCs w:val="24"/>
              </w:rPr>
              <w:t xml:space="preserve">, у чему лежи универзалност драме. </w:t>
            </w:r>
          </w:p>
          <w:p w:rsidR="00750499" w:rsidRPr="004E2564" w:rsidRDefault="007C0CF5" w:rsidP="00022842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>Ученици</w:t>
            </w:r>
            <w:proofErr w:type="spellEnd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>упућују</w:t>
            </w:r>
            <w:proofErr w:type="spellEnd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>погледају</w:t>
            </w:r>
            <w:proofErr w:type="spellEnd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 xml:space="preserve"> ТВ </w:t>
            </w:r>
            <w:proofErr w:type="spellStart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>драму</w:t>
            </w:r>
            <w:proofErr w:type="spellEnd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 xml:space="preserve"> „</w:t>
            </w:r>
            <w:proofErr w:type="spellStart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>Развојни</w:t>
            </w:r>
            <w:proofErr w:type="spellEnd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>пут</w:t>
            </w:r>
            <w:proofErr w:type="spellEnd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>Боре</w:t>
            </w:r>
            <w:proofErr w:type="spellEnd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>Шнајдера</w:t>
            </w:r>
            <w:proofErr w:type="spellEnd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 xml:space="preserve">”, </w:t>
            </w:r>
            <w:proofErr w:type="spellStart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>која</w:t>
            </w:r>
            <w:proofErr w:type="spellEnd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>Јутјубу</w:t>
            </w:r>
            <w:proofErr w:type="spellEnd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>достуупна</w:t>
            </w:r>
            <w:proofErr w:type="spellEnd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>адреси</w:t>
            </w:r>
            <w:proofErr w:type="spellEnd"/>
            <w:r w:rsidRPr="004E2564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7" w:history="1">
              <w:r w:rsidR="004E2564" w:rsidRPr="004E2564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https://www.youtube.com/watch?v=mp49rBTL2rA</w:t>
              </w:r>
            </w:hyperlink>
            <w:r w:rsidRPr="004E25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E2564" w:rsidRPr="004E2564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="004E2564" w:rsidRPr="004E2564">
              <w:rPr>
                <w:rFonts w:ascii="Times New Roman" w:hAnsi="Times New Roman" w:cs="Times New Roman"/>
                <w:sz w:val="24"/>
                <w:szCs w:val="24"/>
              </w:rPr>
              <w:t>ученицима</w:t>
            </w:r>
            <w:proofErr w:type="spellEnd"/>
            <w:r w:rsidR="004E2564" w:rsidRPr="004E2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E2564" w:rsidRPr="004E2564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="004E2564" w:rsidRPr="004E2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E2564" w:rsidRPr="004E2564">
              <w:rPr>
                <w:rFonts w:ascii="Times New Roman" w:hAnsi="Times New Roman" w:cs="Times New Roman"/>
                <w:sz w:val="24"/>
                <w:szCs w:val="24"/>
              </w:rPr>
              <w:t>диск</w:t>
            </w:r>
            <w:r w:rsidR="00495A5E">
              <w:rPr>
                <w:rFonts w:ascii="Times New Roman" w:hAnsi="Times New Roman" w:cs="Times New Roman"/>
                <w:sz w:val="24"/>
                <w:szCs w:val="24"/>
              </w:rPr>
              <w:t>утује</w:t>
            </w:r>
            <w:proofErr w:type="spellEnd"/>
            <w:r w:rsidR="00495A5E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="00495A5E">
              <w:rPr>
                <w:rFonts w:ascii="Times New Roman" w:hAnsi="Times New Roman" w:cs="Times New Roman"/>
                <w:sz w:val="24"/>
                <w:szCs w:val="24"/>
              </w:rPr>
              <w:t>утисцима</w:t>
            </w:r>
            <w:proofErr w:type="spellEnd"/>
            <w:r w:rsidR="00495A5E">
              <w:rPr>
                <w:rFonts w:ascii="Times New Roman" w:hAnsi="Times New Roman" w:cs="Times New Roman"/>
                <w:sz w:val="24"/>
                <w:szCs w:val="24"/>
              </w:rPr>
              <w:t xml:space="preserve">, с </w:t>
            </w:r>
            <w:proofErr w:type="spellStart"/>
            <w:r w:rsidR="00495A5E">
              <w:rPr>
                <w:rFonts w:ascii="Times New Roman" w:hAnsi="Times New Roman" w:cs="Times New Roman"/>
                <w:sz w:val="24"/>
                <w:szCs w:val="24"/>
              </w:rPr>
              <w:t>посебним</w:t>
            </w:r>
            <w:proofErr w:type="spellEnd"/>
            <w:r w:rsidR="00495A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95A5E">
              <w:rPr>
                <w:rFonts w:ascii="Times New Roman" w:hAnsi="Times New Roman" w:cs="Times New Roman"/>
                <w:sz w:val="24"/>
                <w:szCs w:val="24"/>
              </w:rPr>
              <w:t>ак</w:t>
            </w:r>
            <w:proofErr w:type="spellEnd"/>
            <w:r w:rsidR="00495A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ц</w:t>
            </w:r>
            <w:proofErr w:type="spellStart"/>
            <w:r w:rsidR="004E2564" w:rsidRPr="004E2564">
              <w:rPr>
                <w:rFonts w:ascii="Times New Roman" w:hAnsi="Times New Roman" w:cs="Times New Roman"/>
                <w:sz w:val="24"/>
                <w:szCs w:val="24"/>
              </w:rPr>
              <w:t>ентом</w:t>
            </w:r>
            <w:proofErr w:type="spellEnd"/>
            <w:r w:rsidR="004E2564" w:rsidRPr="004E2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E2564" w:rsidRPr="004E2564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="004E2564" w:rsidRPr="004E2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E2564" w:rsidRPr="004E2564">
              <w:rPr>
                <w:rFonts w:ascii="Times New Roman" w:hAnsi="Times New Roman" w:cs="Times New Roman"/>
                <w:sz w:val="24"/>
                <w:szCs w:val="24"/>
              </w:rPr>
              <w:t>издвајање</w:t>
            </w:r>
            <w:proofErr w:type="spellEnd"/>
            <w:r w:rsidR="004E2564" w:rsidRPr="004E256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4E2564" w:rsidRPr="004E2564">
              <w:rPr>
                <w:rFonts w:ascii="Times New Roman" w:hAnsi="Times New Roman" w:cs="Times New Roman"/>
                <w:sz w:val="24"/>
                <w:szCs w:val="24"/>
              </w:rPr>
              <w:t>природу</w:t>
            </w:r>
            <w:proofErr w:type="spellEnd"/>
            <w:r w:rsidR="004E2564" w:rsidRPr="004E2564">
              <w:rPr>
                <w:rFonts w:ascii="Times New Roman" w:hAnsi="Times New Roman" w:cs="Times New Roman"/>
                <w:sz w:val="24"/>
                <w:szCs w:val="24"/>
              </w:rPr>
              <w:t xml:space="preserve"> и специфичност употребљених језичких каламбура.</w:t>
            </w:r>
          </w:p>
        </w:tc>
      </w:tr>
      <w:tr w:rsidR="007C0CF5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A23491" w:rsidRPr="00195E81" w:rsidRDefault="00195E81" w:rsidP="00495A5E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С ученицима се </w:t>
            </w:r>
            <w:r w:rsidR="007C0C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читају изводи из критике о делу Александра Поп</w:t>
            </w:r>
            <w:r w:rsidR="00B55C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о</w:t>
            </w:r>
            <w:r w:rsidR="007C0C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вић</w:t>
            </w:r>
            <w:r w:rsidR="00B55C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а</w:t>
            </w:r>
            <w:r w:rsidR="007C0C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(</w:t>
            </w:r>
            <w:r w:rsidR="000228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одељак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из</w:t>
            </w:r>
            <w:r w:rsidR="00022842"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22842" w:rsidRPr="006C4075">
              <w:rPr>
                <w:rFonts w:ascii="Times New Roman" w:hAnsi="Times New Roman" w:cs="Times New Roman"/>
                <w:sz w:val="24"/>
                <w:szCs w:val="24"/>
              </w:rPr>
              <w:t>дидактичко</w:t>
            </w:r>
            <w:proofErr w:type="spellEnd"/>
            <w:r w:rsidR="00022842" w:rsidRPr="006C407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методичке апаратуре </w:t>
            </w:r>
            <w:r w:rsidR="00BC41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„</w:t>
            </w:r>
            <w:r w:rsidRPr="00BC41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Важно је да знамо</w:t>
            </w:r>
            <w:r w:rsidR="00BC41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”</w:t>
            </w:r>
            <w:r w:rsidR="007C0CF5" w:rsidRPr="00BC41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,</w:t>
            </w:r>
            <w:r w:rsidR="007C0C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7C0CF5" w:rsidRPr="00BC41A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Читанка</w:t>
            </w:r>
            <w:r w:rsidR="007C0C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, стр. 259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). </w:t>
            </w:r>
            <w:r w:rsidR="002B2C49" w:rsidRPr="00195E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Наставник објашњава евентуалне недоумице и с ученицима резимира научено.</w:t>
            </w:r>
          </w:p>
        </w:tc>
      </w:tr>
      <w:tr w:rsidR="007C0CF5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861ADD" w:rsidRPr="00195E81" w:rsidRDefault="00082AAE" w:rsidP="00195E81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95E8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Излагања и активност</w:t>
            </w:r>
            <w:r w:rsidR="006E1EEF" w:rsidRPr="00195E8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ученика</w:t>
            </w:r>
          </w:p>
          <w:p w:rsidR="00832D1E" w:rsidRPr="00750499" w:rsidRDefault="00620445" w:rsidP="005A52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5049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</w:t>
            </w:r>
          </w:p>
        </w:tc>
      </w:tr>
      <w:tr w:rsidR="007C0CF5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  <w:r w:rsidR="006204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584A0E" w:rsidRDefault="00BC41A9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н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апомене о реализацији планираних активности</w:t>
            </w:r>
            <w:r w:rsidR="006204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584A0E" w:rsidRDefault="00BC41A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</w:t>
            </w:r>
            <w:bookmarkStart w:id="0" w:name="_GoBack"/>
            <w:bookmarkEnd w:id="0"/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амовредновање рада наставника</w:t>
            </w:r>
          </w:p>
        </w:tc>
        <w:tc>
          <w:tcPr>
            <w:tcW w:w="7810" w:type="dxa"/>
            <w:gridSpan w:val="3"/>
            <w:shd w:val="clear" w:color="auto" w:fill="auto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C07AEC" w:rsidRPr="005E33B9" w:rsidRDefault="00C07AEC">
      <w:pPr>
        <w:rPr>
          <w:sz w:val="16"/>
          <w:szCs w:val="16"/>
        </w:rPr>
      </w:pPr>
    </w:p>
    <w:sectPr w:rsidR="00C07AEC" w:rsidRPr="005E33B9" w:rsidSect="0070117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D1D98"/>
    <w:multiLevelType w:val="hybridMultilevel"/>
    <w:tmpl w:val="65748A6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C2111F"/>
    <w:multiLevelType w:val="hybridMultilevel"/>
    <w:tmpl w:val="E57445D2"/>
    <w:lvl w:ilvl="0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BC4007C"/>
    <w:multiLevelType w:val="hybridMultilevel"/>
    <w:tmpl w:val="5E30BA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F74C48"/>
    <w:multiLevelType w:val="hybridMultilevel"/>
    <w:tmpl w:val="55120F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0E5545C"/>
    <w:multiLevelType w:val="hybridMultilevel"/>
    <w:tmpl w:val="2C9CEB98"/>
    <w:lvl w:ilvl="0" w:tplc="FF82B98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53488D"/>
    <w:multiLevelType w:val="hybridMultilevel"/>
    <w:tmpl w:val="04021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2279FF"/>
    <w:multiLevelType w:val="hybridMultilevel"/>
    <w:tmpl w:val="90105294"/>
    <w:lvl w:ilvl="0" w:tplc="1208FFC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F11DFD"/>
    <w:multiLevelType w:val="hybridMultilevel"/>
    <w:tmpl w:val="1902AFB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884EAD"/>
    <w:multiLevelType w:val="hybridMultilevel"/>
    <w:tmpl w:val="2FFE7C1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311114"/>
    <w:multiLevelType w:val="hybridMultilevel"/>
    <w:tmpl w:val="DF6CF78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56E769D"/>
    <w:multiLevelType w:val="hybridMultilevel"/>
    <w:tmpl w:val="A874FD0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9651969"/>
    <w:multiLevelType w:val="hybridMultilevel"/>
    <w:tmpl w:val="EFA40C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E82C18"/>
    <w:multiLevelType w:val="hybridMultilevel"/>
    <w:tmpl w:val="49384F4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906808"/>
    <w:multiLevelType w:val="hybridMultilevel"/>
    <w:tmpl w:val="94A4E44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4C62473"/>
    <w:multiLevelType w:val="hybridMultilevel"/>
    <w:tmpl w:val="BC489B02"/>
    <w:lvl w:ilvl="0" w:tplc="D7822DA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435067"/>
    <w:multiLevelType w:val="hybridMultilevel"/>
    <w:tmpl w:val="A5D8CD1E"/>
    <w:lvl w:ilvl="0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60654928"/>
    <w:multiLevelType w:val="hybridMultilevel"/>
    <w:tmpl w:val="F8E27F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60A84E6F"/>
    <w:multiLevelType w:val="hybridMultilevel"/>
    <w:tmpl w:val="F1A86A26"/>
    <w:lvl w:ilvl="0" w:tplc="040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8">
    <w:nsid w:val="643176B1"/>
    <w:multiLevelType w:val="hybridMultilevel"/>
    <w:tmpl w:val="B7B2CE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1E1F6C"/>
    <w:multiLevelType w:val="hybridMultilevel"/>
    <w:tmpl w:val="D9FC1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5516D4"/>
    <w:multiLevelType w:val="hybridMultilevel"/>
    <w:tmpl w:val="DCB0E3C8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58C4B0C"/>
    <w:multiLevelType w:val="hybridMultilevel"/>
    <w:tmpl w:val="837CC4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E7814F0"/>
    <w:multiLevelType w:val="hybridMultilevel"/>
    <w:tmpl w:val="5824C7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6"/>
  </w:num>
  <w:num w:numId="3">
    <w:abstractNumId w:val="0"/>
  </w:num>
  <w:num w:numId="4">
    <w:abstractNumId w:val="12"/>
  </w:num>
  <w:num w:numId="5">
    <w:abstractNumId w:val="5"/>
  </w:num>
  <w:num w:numId="6">
    <w:abstractNumId w:val="20"/>
  </w:num>
  <w:num w:numId="7">
    <w:abstractNumId w:val="4"/>
  </w:num>
  <w:num w:numId="8">
    <w:abstractNumId w:val="15"/>
  </w:num>
  <w:num w:numId="9">
    <w:abstractNumId w:val="1"/>
  </w:num>
  <w:num w:numId="10">
    <w:abstractNumId w:val="8"/>
  </w:num>
  <w:num w:numId="11">
    <w:abstractNumId w:val="7"/>
  </w:num>
  <w:num w:numId="12">
    <w:abstractNumId w:val="17"/>
  </w:num>
  <w:num w:numId="13">
    <w:abstractNumId w:val="3"/>
  </w:num>
  <w:num w:numId="14">
    <w:abstractNumId w:val="6"/>
  </w:num>
  <w:num w:numId="15">
    <w:abstractNumId w:val="21"/>
  </w:num>
  <w:num w:numId="16">
    <w:abstractNumId w:val="2"/>
  </w:num>
  <w:num w:numId="17">
    <w:abstractNumId w:val="13"/>
  </w:num>
  <w:num w:numId="18">
    <w:abstractNumId w:val="10"/>
  </w:num>
  <w:num w:numId="1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</w:num>
  <w:num w:numId="21">
    <w:abstractNumId w:val="19"/>
  </w:num>
  <w:num w:numId="22">
    <w:abstractNumId w:val="18"/>
  </w:num>
  <w:num w:numId="23">
    <w:abstractNumId w:val="14"/>
  </w:num>
  <w:num w:numId="24">
    <w:abstractNumId w:val="11"/>
  </w:num>
  <w:numIdMacAtCleanup w:val="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8A681F"/>
    <w:rsid w:val="00000623"/>
    <w:rsid w:val="00001263"/>
    <w:rsid w:val="000160E9"/>
    <w:rsid w:val="00022323"/>
    <w:rsid w:val="00022842"/>
    <w:rsid w:val="0002569A"/>
    <w:rsid w:val="00027354"/>
    <w:rsid w:val="00055E4D"/>
    <w:rsid w:val="00057694"/>
    <w:rsid w:val="000606F8"/>
    <w:rsid w:val="000621EA"/>
    <w:rsid w:val="00063247"/>
    <w:rsid w:val="00082AAE"/>
    <w:rsid w:val="00082B17"/>
    <w:rsid w:val="00082BA3"/>
    <w:rsid w:val="0008537C"/>
    <w:rsid w:val="00086A28"/>
    <w:rsid w:val="000A1B8F"/>
    <w:rsid w:val="000A2C29"/>
    <w:rsid w:val="000A6BB7"/>
    <w:rsid w:val="000B060B"/>
    <w:rsid w:val="000B19E1"/>
    <w:rsid w:val="000D1324"/>
    <w:rsid w:val="000D3A54"/>
    <w:rsid w:val="000E17A3"/>
    <w:rsid w:val="000F2804"/>
    <w:rsid w:val="000F5C1F"/>
    <w:rsid w:val="00114D9E"/>
    <w:rsid w:val="00130B71"/>
    <w:rsid w:val="00140C46"/>
    <w:rsid w:val="00171CA2"/>
    <w:rsid w:val="001732B4"/>
    <w:rsid w:val="00175801"/>
    <w:rsid w:val="00183429"/>
    <w:rsid w:val="00184EFA"/>
    <w:rsid w:val="00186864"/>
    <w:rsid w:val="00195B67"/>
    <w:rsid w:val="00195E41"/>
    <w:rsid w:val="00195E81"/>
    <w:rsid w:val="00196440"/>
    <w:rsid w:val="001B5525"/>
    <w:rsid w:val="001C0C15"/>
    <w:rsid w:val="001D0C62"/>
    <w:rsid w:val="001D5501"/>
    <w:rsid w:val="001E06D1"/>
    <w:rsid w:val="001E0E1D"/>
    <w:rsid w:val="001E2034"/>
    <w:rsid w:val="001F795F"/>
    <w:rsid w:val="0021687F"/>
    <w:rsid w:val="00222C10"/>
    <w:rsid w:val="00225C99"/>
    <w:rsid w:val="002479A5"/>
    <w:rsid w:val="002503D8"/>
    <w:rsid w:val="00266413"/>
    <w:rsid w:val="0027210A"/>
    <w:rsid w:val="00273D23"/>
    <w:rsid w:val="00274D35"/>
    <w:rsid w:val="0028698F"/>
    <w:rsid w:val="002908DF"/>
    <w:rsid w:val="00294DA3"/>
    <w:rsid w:val="00296035"/>
    <w:rsid w:val="002976F9"/>
    <w:rsid w:val="002A0D85"/>
    <w:rsid w:val="002B2C49"/>
    <w:rsid w:val="002C51F5"/>
    <w:rsid w:val="002D7B4F"/>
    <w:rsid w:val="002E4BEC"/>
    <w:rsid w:val="002F393E"/>
    <w:rsid w:val="00323DF4"/>
    <w:rsid w:val="003316F6"/>
    <w:rsid w:val="00333AEC"/>
    <w:rsid w:val="003644B4"/>
    <w:rsid w:val="003662E8"/>
    <w:rsid w:val="00370FA2"/>
    <w:rsid w:val="00372E29"/>
    <w:rsid w:val="00381EDA"/>
    <w:rsid w:val="00383373"/>
    <w:rsid w:val="003864E4"/>
    <w:rsid w:val="003B1B15"/>
    <w:rsid w:val="00407FF3"/>
    <w:rsid w:val="00416EB1"/>
    <w:rsid w:val="004206F0"/>
    <w:rsid w:val="00420F0D"/>
    <w:rsid w:val="0042179E"/>
    <w:rsid w:val="00421C5A"/>
    <w:rsid w:val="00424E9C"/>
    <w:rsid w:val="00433496"/>
    <w:rsid w:val="004507F6"/>
    <w:rsid w:val="004521E3"/>
    <w:rsid w:val="00460D94"/>
    <w:rsid w:val="00460F5D"/>
    <w:rsid w:val="004732CB"/>
    <w:rsid w:val="00473472"/>
    <w:rsid w:val="00487319"/>
    <w:rsid w:val="00495A5E"/>
    <w:rsid w:val="004A4007"/>
    <w:rsid w:val="004C7460"/>
    <w:rsid w:val="004E19C4"/>
    <w:rsid w:val="004E2564"/>
    <w:rsid w:val="004E6DE8"/>
    <w:rsid w:val="005042C9"/>
    <w:rsid w:val="0054728F"/>
    <w:rsid w:val="00547EAE"/>
    <w:rsid w:val="005510C1"/>
    <w:rsid w:val="00573300"/>
    <w:rsid w:val="005747DB"/>
    <w:rsid w:val="0057493B"/>
    <w:rsid w:val="00584A0E"/>
    <w:rsid w:val="00584C4E"/>
    <w:rsid w:val="005A2F80"/>
    <w:rsid w:val="005A3528"/>
    <w:rsid w:val="005A52FE"/>
    <w:rsid w:val="005B452D"/>
    <w:rsid w:val="005B52DD"/>
    <w:rsid w:val="005B67D0"/>
    <w:rsid w:val="005E33B9"/>
    <w:rsid w:val="005E5612"/>
    <w:rsid w:val="005F737B"/>
    <w:rsid w:val="006100FD"/>
    <w:rsid w:val="006120DC"/>
    <w:rsid w:val="00612130"/>
    <w:rsid w:val="00620445"/>
    <w:rsid w:val="00632359"/>
    <w:rsid w:val="00652170"/>
    <w:rsid w:val="006605DF"/>
    <w:rsid w:val="00662144"/>
    <w:rsid w:val="00666917"/>
    <w:rsid w:val="00673570"/>
    <w:rsid w:val="00675C48"/>
    <w:rsid w:val="00680488"/>
    <w:rsid w:val="00685F30"/>
    <w:rsid w:val="0069339C"/>
    <w:rsid w:val="006A36C4"/>
    <w:rsid w:val="006A3910"/>
    <w:rsid w:val="006B1A9B"/>
    <w:rsid w:val="006C4075"/>
    <w:rsid w:val="006D2BF5"/>
    <w:rsid w:val="006D6539"/>
    <w:rsid w:val="006E00C9"/>
    <w:rsid w:val="006E1D4C"/>
    <w:rsid w:val="006E1EEF"/>
    <w:rsid w:val="006E286B"/>
    <w:rsid w:val="00700E75"/>
    <w:rsid w:val="00700F08"/>
    <w:rsid w:val="0071603A"/>
    <w:rsid w:val="00725452"/>
    <w:rsid w:val="00726C07"/>
    <w:rsid w:val="00731956"/>
    <w:rsid w:val="00733416"/>
    <w:rsid w:val="0073655F"/>
    <w:rsid w:val="0074602D"/>
    <w:rsid w:val="00750499"/>
    <w:rsid w:val="007511E6"/>
    <w:rsid w:val="00757717"/>
    <w:rsid w:val="00773CCF"/>
    <w:rsid w:val="00773D14"/>
    <w:rsid w:val="00785309"/>
    <w:rsid w:val="00790F24"/>
    <w:rsid w:val="00792066"/>
    <w:rsid w:val="007955C3"/>
    <w:rsid w:val="007B3E08"/>
    <w:rsid w:val="007B5495"/>
    <w:rsid w:val="007B770C"/>
    <w:rsid w:val="007B7DAB"/>
    <w:rsid w:val="007C0CF5"/>
    <w:rsid w:val="007C19CB"/>
    <w:rsid w:val="007D378B"/>
    <w:rsid w:val="007E6BE7"/>
    <w:rsid w:val="007F640E"/>
    <w:rsid w:val="00804210"/>
    <w:rsid w:val="008119F1"/>
    <w:rsid w:val="0081417C"/>
    <w:rsid w:val="008172C9"/>
    <w:rsid w:val="00832D1E"/>
    <w:rsid w:val="00832DD8"/>
    <w:rsid w:val="00844786"/>
    <w:rsid w:val="00853820"/>
    <w:rsid w:val="00861ADD"/>
    <w:rsid w:val="00871767"/>
    <w:rsid w:val="008846B9"/>
    <w:rsid w:val="00886C8F"/>
    <w:rsid w:val="008A681F"/>
    <w:rsid w:val="008B5849"/>
    <w:rsid w:val="008B7096"/>
    <w:rsid w:val="008C2104"/>
    <w:rsid w:val="008D10B9"/>
    <w:rsid w:val="00902026"/>
    <w:rsid w:val="00912E67"/>
    <w:rsid w:val="00913D79"/>
    <w:rsid w:val="00915287"/>
    <w:rsid w:val="00920C08"/>
    <w:rsid w:val="00923A91"/>
    <w:rsid w:val="00942769"/>
    <w:rsid w:val="00962EBC"/>
    <w:rsid w:val="00963FE7"/>
    <w:rsid w:val="00964299"/>
    <w:rsid w:val="009731F2"/>
    <w:rsid w:val="00980970"/>
    <w:rsid w:val="00987EA6"/>
    <w:rsid w:val="00996129"/>
    <w:rsid w:val="009A6DC0"/>
    <w:rsid w:val="009A7EB7"/>
    <w:rsid w:val="009B3343"/>
    <w:rsid w:val="009C24D9"/>
    <w:rsid w:val="009C51B1"/>
    <w:rsid w:val="009D4E3A"/>
    <w:rsid w:val="009E20DF"/>
    <w:rsid w:val="00A025A1"/>
    <w:rsid w:val="00A07528"/>
    <w:rsid w:val="00A07AF9"/>
    <w:rsid w:val="00A14BA6"/>
    <w:rsid w:val="00A23491"/>
    <w:rsid w:val="00A24D1A"/>
    <w:rsid w:val="00A447E3"/>
    <w:rsid w:val="00A47650"/>
    <w:rsid w:val="00A70BF8"/>
    <w:rsid w:val="00A83127"/>
    <w:rsid w:val="00A85BFC"/>
    <w:rsid w:val="00A91EB7"/>
    <w:rsid w:val="00AA019B"/>
    <w:rsid w:val="00AB2504"/>
    <w:rsid w:val="00AB393E"/>
    <w:rsid w:val="00AD076A"/>
    <w:rsid w:val="00AD280C"/>
    <w:rsid w:val="00AE10AE"/>
    <w:rsid w:val="00B07F9D"/>
    <w:rsid w:val="00B35022"/>
    <w:rsid w:val="00B46DC8"/>
    <w:rsid w:val="00B52741"/>
    <w:rsid w:val="00B55CE6"/>
    <w:rsid w:val="00B618BA"/>
    <w:rsid w:val="00B67532"/>
    <w:rsid w:val="00B72D98"/>
    <w:rsid w:val="00B74364"/>
    <w:rsid w:val="00B75A11"/>
    <w:rsid w:val="00B75B75"/>
    <w:rsid w:val="00B762B6"/>
    <w:rsid w:val="00B83F13"/>
    <w:rsid w:val="00B879D5"/>
    <w:rsid w:val="00B90BAA"/>
    <w:rsid w:val="00B9739B"/>
    <w:rsid w:val="00BB0EEF"/>
    <w:rsid w:val="00BB3202"/>
    <w:rsid w:val="00BB3C48"/>
    <w:rsid w:val="00BB6300"/>
    <w:rsid w:val="00BC41A9"/>
    <w:rsid w:val="00BE69FF"/>
    <w:rsid w:val="00BE764D"/>
    <w:rsid w:val="00BF79A9"/>
    <w:rsid w:val="00C02F6A"/>
    <w:rsid w:val="00C0592F"/>
    <w:rsid w:val="00C07AEC"/>
    <w:rsid w:val="00C1105F"/>
    <w:rsid w:val="00C12D02"/>
    <w:rsid w:val="00C12FD2"/>
    <w:rsid w:val="00C21393"/>
    <w:rsid w:val="00C2443C"/>
    <w:rsid w:val="00C44648"/>
    <w:rsid w:val="00C61AE8"/>
    <w:rsid w:val="00C61DF2"/>
    <w:rsid w:val="00C666CD"/>
    <w:rsid w:val="00C71DD5"/>
    <w:rsid w:val="00C74983"/>
    <w:rsid w:val="00C75FC8"/>
    <w:rsid w:val="00C77D74"/>
    <w:rsid w:val="00C82500"/>
    <w:rsid w:val="00C827FB"/>
    <w:rsid w:val="00C83D03"/>
    <w:rsid w:val="00C83E6F"/>
    <w:rsid w:val="00CB1C9D"/>
    <w:rsid w:val="00CB543D"/>
    <w:rsid w:val="00CC7E5A"/>
    <w:rsid w:val="00CD69A2"/>
    <w:rsid w:val="00CE00EF"/>
    <w:rsid w:val="00CF3F7C"/>
    <w:rsid w:val="00D04173"/>
    <w:rsid w:val="00D230F4"/>
    <w:rsid w:val="00D266A2"/>
    <w:rsid w:val="00D40057"/>
    <w:rsid w:val="00D55806"/>
    <w:rsid w:val="00D630DE"/>
    <w:rsid w:val="00D635C0"/>
    <w:rsid w:val="00D66A58"/>
    <w:rsid w:val="00D732BA"/>
    <w:rsid w:val="00D76637"/>
    <w:rsid w:val="00D810B7"/>
    <w:rsid w:val="00D82676"/>
    <w:rsid w:val="00D9164F"/>
    <w:rsid w:val="00DB5B2F"/>
    <w:rsid w:val="00DB66BB"/>
    <w:rsid w:val="00DB7D54"/>
    <w:rsid w:val="00DC6422"/>
    <w:rsid w:val="00DC6BCB"/>
    <w:rsid w:val="00DE2892"/>
    <w:rsid w:val="00E233CE"/>
    <w:rsid w:val="00E3247F"/>
    <w:rsid w:val="00E42F05"/>
    <w:rsid w:val="00E4387F"/>
    <w:rsid w:val="00E470A1"/>
    <w:rsid w:val="00E5098D"/>
    <w:rsid w:val="00E67CF5"/>
    <w:rsid w:val="00E80141"/>
    <w:rsid w:val="00E86525"/>
    <w:rsid w:val="00E962D8"/>
    <w:rsid w:val="00EA1298"/>
    <w:rsid w:val="00EB0191"/>
    <w:rsid w:val="00EB5D12"/>
    <w:rsid w:val="00ED0D2D"/>
    <w:rsid w:val="00ED325D"/>
    <w:rsid w:val="00EE0509"/>
    <w:rsid w:val="00EE5B4B"/>
    <w:rsid w:val="00EE7C0F"/>
    <w:rsid w:val="00EF71AE"/>
    <w:rsid w:val="00F07427"/>
    <w:rsid w:val="00F16730"/>
    <w:rsid w:val="00F16C7B"/>
    <w:rsid w:val="00F26266"/>
    <w:rsid w:val="00F40CAB"/>
    <w:rsid w:val="00F627D7"/>
    <w:rsid w:val="00F747B8"/>
    <w:rsid w:val="00F82B8A"/>
    <w:rsid w:val="00FA3129"/>
    <w:rsid w:val="00FB1653"/>
    <w:rsid w:val="00FC5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F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ListParagraphChar"/>
    <w:uiPriority w:val="34"/>
    <w:qFormat/>
    <w:rsid w:val="00A07528"/>
    <w:pPr>
      <w:ind w:left="720"/>
      <w:contextualSpacing/>
    </w:p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"/>
    <w:uiPriority w:val="34"/>
    <w:locked/>
    <w:rsid w:val="0042179E"/>
  </w:style>
  <w:style w:type="table" w:styleId="TableGrid">
    <w:name w:val="Table Grid"/>
    <w:basedOn w:val="TableNormal"/>
    <w:uiPriority w:val="39"/>
    <w:rsid w:val="00063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DB66B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B32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3202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195E81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4E256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mp49rBTL2r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066A64-5360-488E-B6B1-CF53AC522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462</Words>
  <Characters>2636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Windows User</cp:lastModifiedBy>
  <cp:revision>10</cp:revision>
  <dcterms:created xsi:type="dcterms:W3CDTF">2024-06-15T18:05:00Z</dcterms:created>
  <dcterms:modified xsi:type="dcterms:W3CDTF">2024-08-08T10:57:00Z</dcterms:modified>
</cp:coreProperties>
</file>